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8" w:type="dxa"/>
        <w:tblCellMar>
          <w:left w:w="10" w:type="dxa"/>
          <w:right w:w="10" w:type="dxa"/>
        </w:tblCellMar>
        <w:tblLook w:val="04A0" w:firstRow="1" w:lastRow="0" w:firstColumn="1" w:lastColumn="0" w:noHBand="0" w:noVBand="1"/>
      </w:tblPr>
      <w:tblGrid>
        <w:gridCol w:w="9638"/>
      </w:tblGrid>
      <w:tr w:rsidR="00F3542A" w14:paraId="3BE53121" w14:textId="77777777">
        <w:tblPrEx>
          <w:tblCellMar>
            <w:top w:w="0" w:type="dxa"/>
            <w:bottom w:w="0" w:type="dxa"/>
          </w:tblCellMar>
        </w:tblPrEx>
        <w:tc>
          <w:tcPr>
            <w:tcW w:w="9638" w:type="dxa"/>
            <w:shd w:val="clear" w:color="auto" w:fill="17263C"/>
            <w:tcMar>
              <w:top w:w="794" w:type="dxa"/>
              <w:left w:w="794" w:type="dxa"/>
              <w:bottom w:w="794" w:type="dxa"/>
              <w:right w:w="794" w:type="dxa"/>
            </w:tcMar>
          </w:tcPr>
          <w:p w14:paraId="7F08FB76" w14:textId="77777777" w:rsidR="00F3542A" w:rsidRDefault="004E2AA5">
            <w:pPr>
              <w:spacing w:after="113"/>
            </w:pPr>
            <w:r>
              <w:rPr>
                <w:b/>
                <w:bCs/>
                <w:caps/>
                <w:color w:val="8AA0B8"/>
                <w:spacing w:val="14"/>
                <w:sz w:val="15"/>
                <w:szCs w:val="15"/>
              </w:rPr>
              <w:t>Budgetary proposal · commercial-in-confidence</w:t>
            </w:r>
          </w:p>
          <w:p w14:paraId="16A3E7AA" w14:textId="77777777" w:rsidR="00F3542A" w:rsidRDefault="004E2AA5">
            <w:pPr>
              <w:spacing w:after="283"/>
            </w:pPr>
            <w:r>
              <w:rPr>
                <w:rFonts w:ascii="JetBrains Mono" w:eastAsia="JetBrains Mono" w:hAnsi="JetBrains Mono" w:cs="JetBrains Mono"/>
                <w:color w:val="8AA0B8"/>
                <w:sz w:val="16"/>
                <w:szCs w:val="16"/>
              </w:rPr>
              <w:t>[Reference] · [Client name]</w:t>
            </w:r>
          </w:p>
          <w:p w14:paraId="28FB19BC" w14:textId="77777777" w:rsidR="00F3542A" w:rsidRDefault="004E2AA5">
            <w:pPr>
              <w:spacing w:after="227" w:line="269" w:lineRule="auto"/>
            </w:pPr>
            <w:r>
              <w:rPr>
                <w:b/>
                <w:bCs/>
                <w:color w:val="FFFFFF"/>
                <w:sz w:val="52"/>
                <w:szCs w:val="52"/>
              </w:rPr>
              <w:t>[Project title]</w:t>
            </w:r>
          </w:p>
          <w:tbl>
            <w:tblPr>
              <w:tblW w:w="1361" w:type="dxa"/>
              <w:tblCellMar>
                <w:left w:w="10" w:type="dxa"/>
                <w:right w:w="10" w:type="dxa"/>
              </w:tblCellMar>
              <w:tblLook w:val="04A0" w:firstRow="1" w:lastRow="0" w:firstColumn="1" w:lastColumn="0" w:noHBand="0" w:noVBand="1"/>
            </w:tblPr>
            <w:tblGrid>
              <w:gridCol w:w="1361"/>
            </w:tblGrid>
            <w:tr w:rsidR="00F3542A" w14:paraId="422325CC" w14:textId="77777777">
              <w:tblPrEx>
                <w:tblCellMar>
                  <w:top w:w="0" w:type="dxa"/>
                  <w:bottom w:w="0" w:type="dxa"/>
                </w:tblCellMar>
              </w:tblPrEx>
              <w:trPr>
                <w:trHeight w:hRule="exact" w:val="85"/>
              </w:trPr>
              <w:tc>
                <w:tcPr>
                  <w:tcW w:w="1361" w:type="dxa"/>
                  <w:shd w:val="clear" w:color="auto" w:fill="2FB8E3"/>
                  <w:tcMar>
                    <w:top w:w="0" w:type="dxa"/>
                    <w:left w:w="0" w:type="dxa"/>
                    <w:bottom w:w="0" w:type="dxa"/>
                    <w:right w:w="0" w:type="dxa"/>
                  </w:tcMar>
                </w:tcPr>
                <w:p w14:paraId="441704E2" w14:textId="77777777" w:rsidR="00F3542A" w:rsidRDefault="00F3542A"/>
              </w:tc>
            </w:tr>
          </w:tbl>
          <w:p w14:paraId="596DD8D3" w14:textId="77777777" w:rsidR="00F3542A" w:rsidRDefault="00F3542A">
            <w:pPr>
              <w:spacing w:after="227"/>
            </w:pPr>
          </w:p>
          <w:tbl>
            <w:tblPr>
              <w:tblW w:w="8844" w:type="dxa"/>
              <w:tblCellMar>
                <w:left w:w="10" w:type="dxa"/>
                <w:right w:w="10" w:type="dxa"/>
              </w:tblCellMar>
              <w:tblLook w:val="04A0" w:firstRow="1" w:lastRow="0" w:firstColumn="1" w:lastColumn="0" w:noHBand="0" w:noVBand="1"/>
            </w:tblPr>
            <w:tblGrid>
              <w:gridCol w:w="4422"/>
              <w:gridCol w:w="4422"/>
            </w:tblGrid>
            <w:tr w:rsidR="00F3542A" w14:paraId="2885961E" w14:textId="77777777">
              <w:tblPrEx>
                <w:tblCellMar>
                  <w:top w:w="0" w:type="dxa"/>
                  <w:bottom w:w="0" w:type="dxa"/>
                </w:tblCellMar>
              </w:tblPrEx>
              <w:tc>
                <w:tcPr>
                  <w:tcW w:w="4422" w:type="dxa"/>
                  <w:tcMar>
                    <w:top w:w="57" w:type="dxa"/>
                    <w:left w:w="0" w:type="dxa"/>
                    <w:bottom w:w="170" w:type="dxa"/>
                    <w:right w:w="227" w:type="dxa"/>
                  </w:tcMar>
                </w:tcPr>
                <w:p w14:paraId="66240F0F" w14:textId="77777777" w:rsidR="00F3542A" w:rsidRDefault="004E2AA5">
                  <w:pPr>
                    <w:spacing w:after="57"/>
                  </w:pPr>
                  <w:r>
                    <w:rPr>
                      <w:color w:val="8AA0B8"/>
                      <w:sz w:val="16"/>
                      <w:szCs w:val="16"/>
                    </w:rPr>
                    <w:t>Prepared for</w:t>
                  </w:r>
                </w:p>
                <w:p w14:paraId="1062AEAF" w14:textId="77777777" w:rsidR="00F3542A" w:rsidRDefault="004E2AA5">
                  <w:r>
                    <w:rPr>
                      <w:color w:val="FFFFFF"/>
                      <w:sz w:val="20"/>
                      <w:szCs w:val="20"/>
                    </w:rPr>
                    <w:t>[Client name]</w:t>
                  </w:r>
                </w:p>
              </w:tc>
              <w:tc>
                <w:tcPr>
                  <w:tcW w:w="4422" w:type="dxa"/>
                  <w:tcMar>
                    <w:top w:w="57" w:type="dxa"/>
                    <w:left w:w="0" w:type="dxa"/>
                    <w:bottom w:w="170" w:type="dxa"/>
                    <w:right w:w="227" w:type="dxa"/>
                  </w:tcMar>
                </w:tcPr>
                <w:p w14:paraId="34D42932" w14:textId="77777777" w:rsidR="00F3542A" w:rsidRDefault="004E2AA5">
                  <w:pPr>
                    <w:spacing w:after="57"/>
                  </w:pPr>
                  <w:r>
                    <w:rPr>
                      <w:color w:val="8AA0B8"/>
                      <w:sz w:val="16"/>
                      <w:szCs w:val="16"/>
                    </w:rPr>
                    <w:t>RFP reference</w:t>
                  </w:r>
                </w:p>
                <w:p w14:paraId="4A3D30CA" w14:textId="77777777" w:rsidR="00F3542A" w:rsidRDefault="004E2AA5">
                  <w:r>
                    <w:rPr>
                      <w:rFonts w:ascii="JetBrains Mono" w:eastAsia="JetBrains Mono" w:hAnsi="JetBrains Mono" w:cs="JetBrains Mono"/>
                      <w:color w:val="FFFFFF"/>
                      <w:sz w:val="20"/>
                      <w:szCs w:val="20"/>
                    </w:rPr>
                    <w:t>[Reference]</w:t>
                  </w:r>
                </w:p>
              </w:tc>
            </w:tr>
            <w:tr w:rsidR="00F3542A" w14:paraId="4CAD742B" w14:textId="77777777">
              <w:tblPrEx>
                <w:tblCellMar>
                  <w:top w:w="0" w:type="dxa"/>
                  <w:bottom w:w="0" w:type="dxa"/>
                </w:tblCellMar>
              </w:tblPrEx>
              <w:tc>
                <w:tcPr>
                  <w:tcW w:w="4422" w:type="dxa"/>
                  <w:tcMar>
                    <w:top w:w="57" w:type="dxa"/>
                    <w:left w:w="0" w:type="dxa"/>
                    <w:bottom w:w="170" w:type="dxa"/>
                    <w:right w:w="227" w:type="dxa"/>
                  </w:tcMar>
                </w:tcPr>
                <w:p w14:paraId="27DCC37C" w14:textId="77777777" w:rsidR="00F3542A" w:rsidRDefault="004E2AA5">
                  <w:pPr>
                    <w:spacing w:after="57"/>
                  </w:pPr>
                  <w:r>
                    <w:rPr>
                      <w:color w:val="8AA0B8"/>
                      <w:sz w:val="16"/>
                      <w:szCs w:val="16"/>
                    </w:rPr>
                    <w:t>Submitted</w:t>
                  </w:r>
                </w:p>
                <w:p w14:paraId="5B442391" w14:textId="77777777" w:rsidR="00F3542A" w:rsidRDefault="004E2AA5">
                  <w:r>
                    <w:rPr>
                      <w:rFonts w:ascii="JetBrains Mono" w:eastAsia="JetBrains Mono" w:hAnsi="JetBrains Mono" w:cs="JetBrains Mono"/>
                      <w:color w:val="FFFFFF"/>
                      <w:sz w:val="20"/>
                      <w:szCs w:val="20"/>
                    </w:rPr>
                    <w:t>[Date]</w:t>
                  </w:r>
                </w:p>
              </w:tc>
              <w:tc>
                <w:tcPr>
                  <w:tcW w:w="4422" w:type="dxa"/>
                  <w:tcMar>
                    <w:top w:w="57" w:type="dxa"/>
                    <w:left w:w="0" w:type="dxa"/>
                    <w:bottom w:w="170" w:type="dxa"/>
                    <w:right w:w="227" w:type="dxa"/>
                  </w:tcMar>
                </w:tcPr>
                <w:p w14:paraId="6015625E" w14:textId="77777777" w:rsidR="00F3542A" w:rsidRDefault="004E2AA5">
                  <w:pPr>
                    <w:spacing w:after="57"/>
                  </w:pPr>
                  <w:r>
                    <w:rPr>
                      <w:color w:val="8AA0B8"/>
                      <w:sz w:val="16"/>
                      <w:szCs w:val="16"/>
                    </w:rPr>
                    <w:t>Valid until</w:t>
                  </w:r>
                </w:p>
                <w:p w14:paraId="2F6B912F" w14:textId="77777777" w:rsidR="00F3542A" w:rsidRDefault="004E2AA5">
                  <w:r>
                    <w:rPr>
                      <w:rFonts w:ascii="JetBrains Mono" w:eastAsia="JetBrains Mono" w:hAnsi="JetBrains Mono" w:cs="JetBrains Mono"/>
                      <w:color w:val="FFFFFF"/>
                      <w:sz w:val="20"/>
                      <w:szCs w:val="20"/>
                    </w:rPr>
                    <w:t>[Date]</w:t>
                  </w:r>
                </w:p>
              </w:tc>
            </w:tr>
            <w:tr w:rsidR="00F3542A" w14:paraId="21AA20C8" w14:textId="77777777">
              <w:tblPrEx>
                <w:tblCellMar>
                  <w:top w:w="0" w:type="dxa"/>
                  <w:bottom w:w="0" w:type="dxa"/>
                </w:tblCellMar>
              </w:tblPrEx>
              <w:tc>
                <w:tcPr>
                  <w:tcW w:w="4422" w:type="dxa"/>
                  <w:tcMar>
                    <w:top w:w="57" w:type="dxa"/>
                    <w:left w:w="0" w:type="dxa"/>
                    <w:bottom w:w="170" w:type="dxa"/>
                    <w:right w:w="227" w:type="dxa"/>
                  </w:tcMar>
                </w:tcPr>
                <w:p w14:paraId="354E6306" w14:textId="77777777" w:rsidR="00F3542A" w:rsidRDefault="004E2AA5">
                  <w:pPr>
                    <w:spacing w:after="57"/>
                  </w:pPr>
                  <w:r>
                    <w:rPr>
                      <w:color w:val="8AA0B8"/>
                      <w:sz w:val="16"/>
                      <w:szCs w:val="16"/>
                    </w:rPr>
                    <w:t>Prepared by</w:t>
                  </w:r>
                </w:p>
                <w:p w14:paraId="1B39A902" w14:textId="77777777" w:rsidR="00F3542A" w:rsidRDefault="004E2AA5">
                  <w:r>
                    <w:rPr>
                      <w:color w:val="FFFFFF"/>
                      <w:sz w:val="20"/>
                      <w:szCs w:val="20"/>
                    </w:rPr>
                    <w:t>[Author name] · [Author title]</w:t>
                  </w:r>
                </w:p>
              </w:tc>
              <w:tc>
                <w:tcPr>
                  <w:tcW w:w="4422" w:type="dxa"/>
                  <w:tcMar>
                    <w:top w:w="57" w:type="dxa"/>
                    <w:left w:w="0" w:type="dxa"/>
                    <w:bottom w:w="170" w:type="dxa"/>
                    <w:right w:w="227" w:type="dxa"/>
                  </w:tcMar>
                </w:tcPr>
                <w:p w14:paraId="0E1584AD" w14:textId="77777777" w:rsidR="00F3542A" w:rsidRDefault="004E2AA5">
                  <w:pPr>
                    <w:spacing w:after="57"/>
                  </w:pPr>
                  <w:r>
                    <w:rPr>
                      <w:color w:val="8AA0B8"/>
                      <w:sz w:val="16"/>
                      <w:szCs w:val="16"/>
                    </w:rPr>
                    <w:t>Document status</w:t>
                  </w:r>
                </w:p>
                <w:p w14:paraId="6A8F973E" w14:textId="77777777" w:rsidR="00F3542A" w:rsidRDefault="004E2AA5">
                  <w:r>
                    <w:rPr>
                      <w:color w:val="FFFFFF"/>
                      <w:sz w:val="20"/>
                      <w:szCs w:val="20"/>
                    </w:rPr>
                    <w:t>Budgetary — not a fixed-price offer</w:t>
                  </w:r>
                </w:p>
              </w:tc>
            </w:tr>
          </w:tbl>
          <w:p w14:paraId="16B86AC8" w14:textId="77777777" w:rsidR="00F3542A" w:rsidRDefault="00F3542A"/>
        </w:tc>
      </w:tr>
    </w:tbl>
    <w:p w14:paraId="629A9AD9" w14:textId="77777777" w:rsidR="00F3542A" w:rsidRDefault="004E2AA5">
      <w:pPr>
        <w:pStyle w:val="Heading1"/>
        <w:pBdr>
          <w:bottom w:val="single" w:sz="14" w:space="8" w:color="17263C"/>
        </w:pBdr>
        <w:spacing w:before="794" w:after="340"/>
      </w:pPr>
      <w:r>
        <w:t>1 · Executive summary</w:t>
      </w:r>
    </w:p>
    <w:p w14:paraId="60336B32" w14:textId="77777777" w:rsidR="00F3542A" w:rsidRDefault="004E2AA5">
      <w:pPr>
        <w:spacing w:after="227" w:line="420" w:lineRule="auto"/>
      </w:pPr>
      <w:r>
        <w:rPr>
          <w:color w:val="33465E"/>
        </w:rPr>
        <w:t>[Body text.]</w:t>
      </w:r>
    </w:p>
    <w:p w14:paraId="2FA43A60" w14:textId="77777777" w:rsidR="00F3542A" w:rsidRDefault="004E2AA5">
      <w:pPr>
        <w:spacing w:after="340" w:line="420" w:lineRule="auto"/>
      </w:pPr>
      <w:r>
        <w:rPr>
          <w:color w:val="33465E"/>
        </w:rPr>
        <w:t>[Body text.]</w:t>
      </w:r>
    </w:p>
    <w:tbl>
      <w:tblPr>
        <w:tblW w:w="9638" w:type="dxa"/>
        <w:tblCellMar>
          <w:left w:w="10" w:type="dxa"/>
          <w:right w:w="10" w:type="dxa"/>
        </w:tblCellMar>
        <w:tblLook w:val="04A0" w:firstRow="1" w:lastRow="0" w:firstColumn="1" w:lastColumn="0" w:noHBand="0" w:noVBand="1"/>
      </w:tblPr>
      <w:tblGrid>
        <w:gridCol w:w="3212"/>
        <w:gridCol w:w="3213"/>
        <w:gridCol w:w="3213"/>
      </w:tblGrid>
      <w:tr w:rsidR="00F3542A" w14:paraId="4DEFB54E" w14:textId="77777777">
        <w:tblPrEx>
          <w:tblCellMar>
            <w:top w:w="0" w:type="dxa"/>
            <w:bottom w:w="0" w:type="dxa"/>
          </w:tblCellMar>
        </w:tblPrEx>
        <w:tc>
          <w:tcPr>
            <w:tcW w:w="3212" w:type="dxa"/>
            <w:tcBorders>
              <w:top w:val="single" w:sz="6" w:space="0" w:color="DFE4EC"/>
              <w:left w:val="single" w:sz="24" w:space="0" w:color="2FB8E3"/>
              <w:bottom w:val="single" w:sz="6" w:space="0" w:color="DFE4EC"/>
              <w:right w:val="single" w:sz="6" w:space="0" w:color="DFE4EC"/>
            </w:tcBorders>
            <w:tcMar>
              <w:top w:w="397" w:type="dxa"/>
              <w:left w:w="283" w:type="dxa"/>
              <w:bottom w:w="397" w:type="dxa"/>
              <w:right w:w="227" w:type="dxa"/>
            </w:tcMar>
          </w:tcPr>
          <w:p w14:paraId="4A604D37" w14:textId="77777777" w:rsidR="00F3542A" w:rsidRDefault="004E2AA5">
            <w:pPr>
              <w:spacing w:after="85"/>
            </w:pPr>
            <w:r>
              <w:rPr>
                <w:rFonts w:ascii="JetBrains Mono" w:eastAsia="JetBrains Mono" w:hAnsi="JetBrains Mono" w:cs="JetBrains Mono"/>
                <w:sz w:val="28"/>
                <w:szCs w:val="28"/>
              </w:rPr>
              <w:t>[0]</w:t>
            </w:r>
          </w:p>
          <w:p w14:paraId="6B7F16BD" w14:textId="77777777" w:rsidR="00F3542A" w:rsidRDefault="004E2AA5">
            <w:r>
              <w:rPr>
                <w:color w:val="5A6B82"/>
                <w:sz w:val="17"/>
                <w:szCs w:val="17"/>
              </w:rPr>
              <w:t>[Metric label]</w:t>
            </w:r>
          </w:p>
        </w:tc>
        <w:tc>
          <w:tcPr>
            <w:tcW w:w="3212" w:type="dxa"/>
            <w:tcBorders>
              <w:top w:val="single" w:sz="6" w:space="0" w:color="DFE4EC"/>
              <w:left w:val="single" w:sz="24" w:space="0" w:color="2FB8E3"/>
              <w:bottom w:val="single" w:sz="6" w:space="0" w:color="DFE4EC"/>
              <w:right w:val="single" w:sz="6" w:space="0" w:color="DFE4EC"/>
            </w:tcBorders>
            <w:tcMar>
              <w:top w:w="397" w:type="dxa"/>
              <w:left w:w="283" w:type="dxa"/>
              <w:bottom w:w="397" w:type="dxa"/>
              <w:right w:w="227" w:type="dxa"/>
            </w:tcMar>
          </w:tcPr>
          <w:p w14:paraId="05982FC0" w14:textId="77777777" w:rsidR="00F3542A" w:rsidRDefault="004E2AA5">
            <w:pPr>
              <w:spacing w:after="85"/>
            </w:pPr>
            <w:r>
              <w:rPr>
                <w:rFonts w:ascii="JetBrains Mono" w:eastAsia="JetBrains Mono" w:hAnsi="JetBrains Mono" w:cs="JetBrains Mono"/>
                <w:sz w:val="28"/>
                <w:szCs w:val="28"/>
              </w:rPr>
              <w:t>[0]</w:t>
            </w:r>
          </w:p>
          <w:p w14:paraId="3A6C7932" w14:textId="77777777" w:rsidR="00F3542A" w:rsidRDefault="004E2AA5">
            <w:r>
              <w:rPr>
                <w:color w:val="5A6B82"/>
                <w:sz w:val="17"/>
                <w:szCs w:val="17"/>
              </w:rPr>
              <w:t>[Metric label]</w:t>
            </w:r>
          </w:p>
        </w:tc>
        <w:tc>
          <w:tcPr>
            <w:tcW w:w="3212" w:type="dxa"/>
            <w:tcBorders>
              <w:top w:val="single" w:sz="6" w:space="0" w:color="DFE4EC"/>
              <w:left w:val="single" w:sz="24" w:space="0" w:color="2FB8E3"/>
              <w:bottom w:val="single" w:sz="6" w:space="0" w:color="DFE4EC"/>
              <w:right w:val="single" w:sz="6" w:space="0" w:color="DFE4EC"/>
            </w:tcBorders>
            <w:tcMar>
              <w:top w:w="397" w:type="dxa"/>
              <w:left w:w="283" w:type="dxa"/>
              <w:bottom w:w="397" w:type="dxa"/>
              <w:right w:w="227" w:type="dxa"/>
            </w:tcMar>
          </w:tcPr>
          <w:p w14:paraId="6E723F97" w14:textId="77777777" w:rsidR="00F3542A" w:rsidRDefault="004E2AA5">
            <w:pPr>
              <w:spacing w:after="85"/>
            </w:pPr>
            <w:r>
              <w:rPr>
                <w:rFonts w:ascii="JetBrains Mono" w:eastAsia="JetBrains Mono" w:hAnsi="JetBrains Mono" w:cs="JetBrains Mono"/>
                <w:sz w:val="28"/>
                <w:szCs w:val="28"/>
              </w:rPr>
              <w:t>[$0.00]</w:t>
            </w:r>
          </w:p>
          <w:p w14:paraId="2FFE6830" w14:textId="77777777" w:rsidR="00F3542A" w:rsidRDefault="004E2AA5">
            <w:r>
              <w:rPr>
                <w:color w:val="5A6B82"/>
                <w:sz w:val="17"/>
                <w:szCs w:val="17"/>
              </w:rPr>
              <w:t>[Metric label]</w:t>
            </w:r>
          </w:p>
        </w:tc>
      </w:tr>
    </w:tbl>
    <w:p w14:paraId="000B5033" w14:textId="77777777" w:rsidR="00F3542A" w:rsidRDefault="004E2AA5">
      <w:pPr>
        <w:pStyle w:val="Heading1"/>
        <w:pBdr>
          <w:bottom w:val="single" w:sz="14" w:space="8" w:color="17263C"/>
        </w:pBdr>
        <w:spacing w:before="794" w:after="340"/>
      </w:pPr>
      <w:r>
        <w:t>2 · Our understanding of the requirement</w:t>
      </w:r>
    </w:p>
    <w:p w14:paraId="4D10665B" w14:textId="77777777" w:rsidR="00F3542A" w:rsidRDefault="004E2AA5">
      <w:pPr>
        <w:spacing w:after="170" w:line="420" w:lineRule="auto"/>
      </w:pPr>
      <w:r>
        <w:rPr>
          <w:color w:val="33465E"/>
        </w:rPr>
        <w:t>[Body text.]</w:t>
      </w:r>
    </w:p>
    <w:p w14:paraId="093382E3" w14:textId="77777777" w:rsidR="00F3542A" w:rsidRDefault="004E2AA5">
      <w:pPr>
        <w:pStyle w:val="ListParagraph"/>
        <w:numPr>
          <w:ilvl w:val="0"/>
          <w:numId w:val="2"/>
        </w:numPr>
        <w:spacing w:after="68" w:line="432" w:lineRule="auto"/>
      </w:pPr>
      <w:r>
        <w:rPr>
          <w:color w:val="33465E"/>
        </w:rPr>
        <w:t>[List item]</w:t>
      </w:r>
    </w:p>
    <w:p w14:paraId="1830E6B4" w14:textId="77777777" w:rsidR="00F3542A" w:rsidRDefault="004E2AA5">
      <w:pPr>
        <w:pStyle w:val="ListParagraph"/>
        <w:numPr>
          <w:ilvl w:val="0"/>
          <w:numId w:val="2"/>
        </w:numPr>
        <w:spacing w:after="68" w:line="432" w:lineRule="auto"/>
      </w:pPr>
      <w:r>
        <w:rPr>
          <w:color w:val="33465E"/>
        </w:rPr>
        <w:t>[List item]</w:t>
      </w:r>
    </w:p>
    <w:p w14:paraId="270F4FA0" w14:textId="77777777" w:rsidR="00F3542A" w:rsidRDefault="004E2AA5">
      <w:pPr>
        <w:pStyle w:val="ListParagraph"/>
        <w:numPr>
          <w:ilvl w:val="0"/>
          <w:numId w:val="2"/>
        </w:numPr>
        <w:spacing w:after="68" w:line="432" w:lineRule="auto"/>
      </w:pPr>
      <w:r>
        <w:rPr>
          <w:color w:val="33465E"/>
        </w:rPr>
        <w:t>[List item]</w:t>
      </w:r>
    </w:p>
    <w:p w14:paraId="116E6480" w14:textId="77777777" w:rsidR="00F3542A" w:rsidRDefault="004E2AA5">
      <w:pPr>
        <w:pStyle w:val="ListParagraph"/>
        <w:numPr>
          <w:ilvl w:val="0"/>
          <w:numId w:val="2"/>
        </w:numPr>
        <w:spacing w:after="68" w:line="432" w:lineRule="auto"/>
      </w:pPr>
      <w:r>
        <w:rPr>
          <w:color w:val="33465E"/>
        </w:rPr>
        <w:lastRenderedPageBreak/>
        <w:t>[List item]</w:t>
      </w:r>
    </w:p>
    <w:p w14:paraId="53123EE4" w14:textId="77777777" w:rsidR="00F3542A" w:rsidRDefault="004E2AA5">
      <w:pPr>
        <w:pStyle w:val="Heading1"/>
        <w:pBdr>
          <w:bottom w:val="single" w:sz="14" w:space="8" w:color="17263C"/>
        </w:pBdr>
        <w:spacing w:before="794" w:after="340"/>
      </w:pPr>
      <w:r>
        <w:t>3 · Proposed solution</w:t>
      </w:r>
    </w:p>
    <w:p w14:paraId="7E039A19" w14:textId="77777777" w:rsidR="00F3542A" w:rsidRDefault="004E2AA5">
      <w:pPr>
        <w:pStyle w:val="Heading2"/>
        <w:spacing w:before="397" w:after="170"/>
      </w:pPr>
      <w:r>
        <w:t>3.1 [Subsection heading]</w:t>
      </w:r>
    </w:p>
    <w:p w14:paraId="6B3BB926" w14:textId="77777777" w:rsidR="00F3542A" w:rsidRDefault="004E2AA5">
      <w:pPr>
        <w:spacing w:after="227" w:line="420" w:lineRule="auto"/>
      </w:pPr>
      <w:r>
        <w:rPr>
          <w:color w:val="33465E"/>
        </w:rPr>
        <w:t>[Body text.]</w:t>
      </w:r>
    </w:p>
    <w:p w14:paraId="6D3AE19C" w14:textId="77777777" w:rsidR="00F3542A" w:rsidRDefault="004E2AA5">
      <w:pPr>
        <w:pStyle w:val="Heading2"/>
        <w:spacing w:before="397" w:after="170"/>
      </w:pPr>
      <w:r>
        <w:t>3.2 [Subsection heading]</w:t>
      </w:r>
    </w:p>
    <w:p w14:paraId="06EE12CA" w14:textId="77777777" w:rsidR="00F3542A" w:rsidRDefault="004E2AA5">
      <w:pPr>
        <w:spacing w:after="227" w:line="420" w:lineRule="auto"/>
      </w:pPr>
      <w:r>
        <w:rPr>
          <w:color w:val="33465E"/>
        </w:rPr>
        <w:t>[Body text.]</w:t>
      </w:r>
    </w:p>
    <w:p w14:paraId="76537F42" w14:textId="77777777" w:rsidR="00F3542A" w:rsidRDefault="004E2AA5">
      <w:pPr>
        <w:pStyle w:val="Heading2"/>
        <w:spacing w:before="397" w:after="170"/>
      </w:pPr>
      <w:r>
        <w:t>3.3 [Subsection heading]</w:t>
      </w:r>
    </w:p>
    <w:p w14:paraId="7C4609CC" w14:textId="77777777" w:rsidR="00F3542A" w:rsidRDefault="004E2AA5">
      <w:pPr>
        <w:spacing w:after="340" w:line="420" w:lineRule="auto"/>
      </w:pPr>
      <w:r>
        <w:rPr>
          <w:color w:val="33465E"/>
        </w:rPr>
        <w:t>[Body text.]</w:t>
      </w:r>
    </w:p>
    <w:p w14:paraId="25F2DD02" w14:textId="77777777" w:rsidR="00F3542A" w:rsidRDefault="004E2AA5">
      <w:pPr>
        <w:pStyle w:val="Heading1"/>
        <w:pBdr>
          <w:bottom w:val="single" w:sz="14" w:space="8" w:color="17263C"/>
        </w:pBdr>
        <w:spacing w:before="794" w:after="340"/>
      </w:pPr>
      <w:r>
        <w:t>4 · Indicative pricing</w:t>
      </w:r>
    </w:p>
    <w:p w14:paraId="71155FFA" w14:textId="77777777" w:rsidR="00F3542A" w:rsidRDefault="004E2AA5">
      <w:pPr>
        <w:spacing w:after="227" w:line="340" w:lineRule="auto"/>
      </w:pPr>
      <w:r>
        <w:rPr>
          <w:color w:val="5A6B82"/>
          <w:sz w:val="20"/>
          <w:szCs w:val="20"/>
        </w:rPr>
        <w:t>Budgetary only, ±15%, in AUD excluding freight. A fixed-price quotation follows a site visit.</w:t>
      </w:r>
    </w:p>
    <w:tbl>
      <w:tblPr>
        <w:tblW w:w="9638" w:type="dxa"/>
        <w:tblCellMar>
          <w:left w:w="10" w:type="dxa"/>
          <w:right w:w="10" w:type="dxa"/>
        </w:tblCellMar>
        <w:tblLook w:val="04A0" w:firstRow="1" w:lastRow="0" w:firstColumn="1" w:lastColumn="0" w:noHBand="0" w:noVBand="1"/>
      </w:tblPr>
      <w:tblGrid>
        <w:gridCol w:w="5443"/>
        <w:gridCol w:w="1020"/>
        <w:gridCol w:w="1474"/>
        <w:gridCol w:w="1701"/>
      </w:tblGrid>
      <w:tr w:rsidR="00F3542A" w14:paraId="2538BDDA" w14:textId="77777777">
        <w:tblPrEx>
          <w:tblCellMar>
            <w:top w:w="0" w:type="dxa"/>
            <w:bottom w:w="0" w:type="dxa"/>
          </w:tblCellMar>
        </w:tblPrEx>
        <w:trPr>
          <w:tblHeader/>
        </w:trPr>
        <w:tc>
          <w:tcPr>
            <w:tcW w:w="5443" w:type="dxa"/>
            <w:tcBorders>
              <w:bottom w:val="single" w:sz="14" w:space="0" w:color="17263C"/>
            </w:tcBorders>
            <w:tcMar>
              <w:top w:w="0" w:type="dxa"/>
              <w:left w:w="0" w:type="dxa"/>
              <w:bottom w:w="198" w:type="dxa"/>
              <w:right w:w="170" w:type="dxa"/>
            </w:tcMar>
          </w:tcPr>
          <w:p w14:paraId="5C0FFA3F" w14:textId="77777777" w:rsidR="00F3542A" w:rsidRDefault="004E2AA5">
            <w:r>
              <w:rPr>
                <w:b/>
                <w:bCs/>
                <w:caps/>
                <w:color w:val="5A6B82"/>
                <w:spacing w:val="12"/>
                <w:sz w:val="15"/>
                <w:szCs w:val="15"/>
              </w:rPr>
              <w:t>Element</w:t>
            </w:r>
          </w:p>
        </w:tc>
        <w:tc>
          <w:tcPr>
            <w:tcW w:w="1020" w:type="dxa"/>
            <w:tcBorders>
              <w:bottom w:val="single" w:sz="14" w:space="0" w:color="17263C"/>
            </w:tcBorders>
            <w:tcMar>
              <w:top w:w="0" w:type="dxa"/>
              <w:left w:w="0" w:type="dxa"/>
              <w:bottom w:w="198" w:type="dxa"/>
              <w:right w:w="170" w:type="dxa"/>
            </w:tcMar>
          </w:tcPr>
          <w:p w14:paraId="6C00299C" w14:textId="77777777" w:rsidR="00F3542A" w:rsidRDefault="004E2AA5">
            <w:pPr>
              <w:jc w:val="right"/>
            </w:pPr>
            <w:r>
              <w:rPr>
                <w:b/>
                <w:bCs/>
                <w:caps/>
                <w:color w:val="5A6B82"/>
                <w:spacing w:val="12"/>
                <w:sz w:val="15"/>
                <w:szCs w:val="15"/>
              </w:rPr>
              <w:t>Qty</w:t>
            </w:r>
          </w:p>
        </w:tc>
        <w:tc>
          <w:tcPr>
            <w:tcW w:w="1474" w:type="dxa"/>
            <w:tcBorders>
              <w:bottom w:val="single" w:sz="14" w:space="0" w:color="17263C"/>
            </w:tcBorders>
            <w:tcMar>
              <w:top w:w="0" w:type="dxa"/>
              <w:left w:w="0" w:type="dxa"/>
              <w:bottom w:w="198" w:type="dxa"/>
              <w:right w:w="170" w:type="dxa"/>
            </w:tcMar>
          </w:tcPr>
          <w:p w14:paraId="5D4946FF" w14:textId="77777777" w:rsidR="00F3542A" w:rsidRDefault="004E2AA5">
            <w:pPr>
              <w:jc w:val="right"/>
            </w:pPr>
            <w:r>
              <w:rPr>
                <w:b/>
                <w:bCs/>
                <w:caps/>
                <w:color w:val="5A6B82"/>
                <w:spacing w:val="12"/>
                <w:sz w:val="15"/>
                <w:szCs w:val="15"/>
              </w:rPr>
              <w:t>Unit</w:t>
            </w:r>
          </w:p>
        </w:tc>
        <w:tc>
          <w:tcPr>
            <w:tcW w:w="1701" w:type="dxa"/>
            <w:tcBorders>
              <w:bottom w:val="single" w:sz="14" w:space="0" w:color="17263C"/>
            </w:tcBorders>
            <w:tcMar>
              <w:top w:w="0" w:type="dxa"/>
              <w:left w:w="0" w:type="dxa"/>
              <w:bottom w:w="198" w:type="dxa"/>
              <w:right w:w="170" w:type="dxa"/>
            </w:tcMar>
          </w:tcPr>
          <w:p w14:paraId="5F359241" w14:textId="77777777" w:rsidR="00F3542A" w:rsidRDefault="004E2AA5">
            <w:pPr>
              <w:jc w:val="right"/>
            </w:pPr>
            <w:r>
              <w:rPr>
                <w:b/>
                <w:bCs/>
                <w:caps/>
                <w:color w:val="5A6B82"/>
                <w:spacing w:val="12"/>
                <w:sz w:val="15"/>
                <w:szCs w:val="15"/>
              </w:rPr>
              <w:t>Amount</w:t>
            </w:r>
          </w:p>
        </w:tc>
      </w:tr>
      <w:tr w:rsidR="00F3542A" w14:paraId="4997AAF0" w14:textId="77777777">
        <w:tblPrEx>
          <w:tblCellMar>
            <w:top w:w="0" w:type="dxa"/>
            <w:bottom w:w="0" w:type="dxa"/>
          </w:tblCellMar>
        </w:tblPrEx>
        <w:tc>
          <w:tcPr>
            <w:tcW w:w="5443" w:type="dxa"/>
            <w:tcBorders>
              <w:bottom w:val="single" w:sz="6" w:space="0" w:color="DFE4EC"/>
            </w:tcBorders>
            <w:tcMar>
              <w:top w:w="255" w:type="dxa"/>
              <w:left w:w="0" w:type="dxa"/>
              <w:bottom w:w="255" w:type="dxa"/>
              <w:right w:w="170" w:type="dxa"/>
            </w:tcMar>
          </w:tcPr>
          <w:p w14:paraId="0CD81FCD" w14:textId="77777777" w:rsidR="00F3542A" w:rsidRDefault="004E2AA5">
            <w:r>
              <w:rPr>
                <w:sz w:val="20"/>
                <w:szCs w:val="20"/>
              </w:rPr>
              <w:t>[Line item]</w:t>
            </w:r>
          </w:p>
        </w:tc>
        <w:tc>
          <w:tcPr>
            <w:tcW w:w="1020" w:type="dxa"/>
            <w:tcBorders>
              <w:bottom w:val="single" w:sz="6" w:space="0" w:color="DFE4EC"/>
            </w:tcBorders>
            <w:tcMar>
              <w:top w:w="255" w:type="dxa"/>
              <w:left w:w="0" w:type="dxa"/>
              <w:bottom w:w="255" w:type="dxa"/>
              <w:right w:w="170" w:type="dxa"/>
            </w:tcMar>
          </w:tcPr>
          <w:p w14:paraId="5A48B983" w14:textId="77777777" w:rsidR="00F3542A" w:rsidRDefault="004E2AA5">
            <w:pPr>
              <w:jc w:val="right"/>
            </w:pPr>
            <w:r>
              <w:rPr>
                <w:rFonts w:ascii="JetBrains Mono" w:eastAsia="JetBrains Mono" w:hAnsi="JetBrains Mono" w:cs="JetBrains Mono"/>
                <w:sz w:val="20"/>
                <w:szCs w:val="20"/>
              </w:rPr>
              <w:t>[Qty]</w:t>
            </w:r>
          </w:p>
        </w:tc>
        <w:tc>
          <w:tcPr>
            <w:tcW w:w="1474" w:type="dxa"/>
            <w:tcBorders>
              <w:bottom w:val="single" w:sz="6" w:space="0" w:color="DFE4EC"/>
            </w:tcBorders>
            <w:tcMar>
              <w:top w:w="255" w:type="dxa"/>
              <w:left w:w="0" w:type="dxa"/>
              <w:bottom w:w="255" w:type="dxa"/>
              <w:right w:w="170" w:type="dxa"/>
            </w:tcMar>
          </w:tcPr>
          <w:p w14:paraId="3301BFB7" w14:textId="77777777" w:rsidR="00F3542A" w:rsidRDefault="004E2AA5">
            <w:pPr>
              <w:jc w:val="right"/>
            </w:pPr>
            <w:r>
              <w:rPr>
                <w:rFonts w:ascii="JetBrains Mono" w:eastAsia="JetBrains Mono" w:hAnsi="JetBrains Mono" w:cs="JetBrains Mono"/>
                <w:sz w:val="20"/>
                <w:szCs w:val="20"/>
              </w:rPr>
              <w:t>[$0.00]</w:t>
            </w:r>
          </w:p>
        </w:tc>
        <w:tc>
          <w:tcPr>
            <w:tcW w:w="1701" w:type="dxa"/>
            <w:tcBorders>
              <w:bottom w:val="single" w:sz="6" w:space="0" w:color="DFE4EC"/>
            </w:tcBorders>
            <w:tcMar>
              <w:top w:w="255" w:type="dxa"/>
              <w:left w:w="0" w:type="dxa"/>
              <w:bottom w:w="255" w:type="dxa"/>
              <w:right w:w="170" w:type="dxa"/>
            </w:tcMar>
          </w:tcPr>
          <w:p w14:paraId="6524A340" w14:textId="77777777" w:rsidR="00F3542A" w:rsidRDefault="004E2AA5">
            <w:pPr>
              <w:jc w:val="right"/>
            </w:pPr>
            <w:r>
              <w:rPr>
                <w:rFonts w:ascii="JetBrains Mono" w:eastAsia="JetBrains Mono" w:hAnsi="JetBrains Mono" w:cs="JetBrains Mono"/>
                <w:sz w:val="20"/>
                <w:szCs w:val="20"/>
              </w:rPr>
              <w:t>[$0.00]</w:t>
            </w:r>
          </w:p>
        </w:tc>
      </w:tr>
      <w:tr w:rsidR="00F3542A" w14:paraId="340364BE" w14:textId="77777777">
        <w:tblPrEx>
          <w:tblCellMar>
            <w:top w:w="0" w:type="dxa"/>
            <w:bottom w:w="0" w:type="dxa"/>
          </w:tblCellMar>
        </w:tblPrEx>
        <w:tc>
          <w:tcPr>
            <w:tcW w:w="5443" w:type="dxa"/>
            <w:tcBorders>
              <w:bottom w:val="single" w:sz="6" w:space="0" w:color="DFE4EC"/>
            </w:tcBorders>
            <w:tcMar>
              <w:top w:w="255" w:type="dxa"/>
              <w:left w:w="0" w:type="dxa"/>
              <w:bottom w:w="255" w:type="dxa"/>
              <w:right w:w="170" w:type="dxa"/>
            </w:tcMar>
          </w:tcPr>
          <w:p w14:paraId="5A85871D" w14:textId="77777777" w:rsidR="00F3542A" w:rsidRDefault="004E2AA5">
            <w:r>
              <w:rPr>
                <w:sz w:val="20"/>
                <w:szCs w:val="20"/>
              </w:rPr>
              <w:t>[Line item]</w:t>
            </w:r>
          </w:p>
        </w:tc>
        <w:tc>
          <w:tcPr>
            <w:tcW w:w="1020" w:type="dxa"/>
            <w:tcBorders>
              <w:bottom w:val="single" w:sz="6" w:space="0" w:color="DFE4EC"/>
            </w:tcBorders>
            <w:tcMar>
              <w:top w:w="255" w:type="dxa"/>
              <w:left w:w="0" w:type="dxa"/>
              <w:bottom w:w="255" w:type="dxa"/>
              <w:right w:w="170" w:type="dxa"/>
            </w:tcMar>
          </w:tcPr>
          <w:p w14:paraId="4F9D39C7" w14:textId="77777777" w:rsidR="00F3542A" w:rsidRDefault="004E2AA5">
            <w:pPr>
              <w:jc w:val="right"/>
            </w:pPr>
            <w:r>
              <w:rPr>
                <w:rFonts w:ascii="JetBrains Mono" w:eastAsia="JetBrains Mono" w:hAnsi="JetBrains Mono" w:cs="JetBrains Mono"/>
                <w:sz w:val="20"/>
                <w:szCs w:val="20"/>
              </w:rPr>
              <w:t>[Qty]</w:t>
            </w:r>
          </w:p>
        </w:tc>
        <w:tc>
          <w:tcPr>
            <w:tcW w:w="1474" w:type="dxa"/>
            <w:tcBorders>
              <w:bottom w:val="single" w:sz="6" w:space="0" w:color="DFE4EC"/>
            </w:tcBorders>
            <w:tcMar>
              <w:top w:w="255" w:type="dxa"/>
              <w:left w:w="0" w:type="dxa"/>
              <w:bottom w:w="255" w:type="dxa"/>
              <w:right w:w="170" w:type="dxa"/>
            </w:tcMar>
          </w:tcPr>
          <w:p w14:paraId="5DBE63C1" w14:textId="77777777" w:rsidR="00F3542A" w:rsidRDefault="004E2AA5">
            <w:pPr>
              <w:jc w:val="right"/>
            </w:pPr>
            <w:r>
              <w:rPr>
                <w:rFonts w:ascii="JetBrains Mono" w:eastAsia="JetBrains Mono" w:hAnsi="JetBrains Mono" w:cs="JetBrains Mono"/>
                <w:sz w:val="20"/>
                <w:szCs w:val="20"/>
              </w:rPr>
              <w:t>[$0.00]</w:t>
            </w:r>
          </w:p>
        </w:tc>
        <w:tc>
          <w:tcPr>
            <w:tcW w:w="1701" w:type="dxa"/>
            <w:tcBorders>
              <w:bottom w:val="single" w:sz="6" w:space="0" w:color="DFE4EC"/>
            </w:tcBorders>
            <w:tcMar>
              <w:top w:w="255" w:type="dxa"/>
              <w:left w:w="0" w:type="dxa"/>
              <w:bottom w:w="255" w:type="dxa"/>
              <w:right w:w="170" w:type="dxa"/>
            </w:tcMar>
          </w:tcPr>
          <w:p w14:paraId="6C05C27F" w14:textId="77777777" w:rsidR="00F3542A" w:rsidRDefault="004E2AA5">
            <w:pPr>
              <w:jc w:val="right"/>
            </w:pPr>
            <w:r>
              <w:rPr>
                <w:rFonts w:ascii="JetBrains Mono" w:eastAsia="JetBrains Mono" w:hAnsi="JetBrains Mono" w:cs="JetBrains Mono"/>
                <w:sz w:val="20"/>
                <w:szCs w:val="20"/>
              </w:rPr>
              <w:t>[$0.00]</w:t>
            </w:r>
          </w:p>
        </w:tc>
      </w:tr>
      <w:tr w:rsidR="00F3542A" w14:paraId="126583A8" w14:textId="77777777">
        <w:tblPrEx>
          <w:tblCellMar>
            <w:top w:w="0" w:type="dxa"/>
            <w:bottom w:w="0" w:type="dxa"/>
          </w:tblCellMar>
        </w:tblPrEx>
        <w:tc>
          <w:tcPr>
            <w:tcW w:w="5443" w:type="dxa"/>
            <w:tcBorders>
              <w:bottom w:val="single" w:sz="6" w:space="0" w:color="DFE4EC"/>
            </w:tcBorders>
            <w:tcMar>
              <w:top w:w="255" w:type="dxa"/>
              <w:left w:w="0" w:type="dxa"/>
              <w:bottom w:w="255" w:type="dxa"/>
              <w:right w:w="170" w:type="dxa"/>
            </w:tcMar>
          </w:tcPr>
          <w:p w14:paraId="013CA85D" w14:textId="77777777" w:rsidR="00F3542A" w:rsidRDefault="004E2AA5">
            <w:r>
              <w:rPr>
                <w:sz w:val="20"/>
                <w:szCs w:val="20"/>
              </w:rPr>
              <w:t>[Line item]</w:t>
            </w:r>
          </w:p>
        </w:tc>
        <w:tc>
          <w:tcPr>
            <w:tcW w:w="1020" w:type="dxa"/>
            <w:tcBorders>
              <w:bottom w:val="single" w:sz="6" w:space="0" w:color="DFE4EC"/>
            </w:tcBorders>
            <w:tcMar>
              <w:top w:w="255" w:type="dxa"/>
              <w:left w:w="0" w:type="dxa"/>
              <w:bottom w:w="255" w:type="dxa"/>
              <w:right w:w="170" w:type="dxa"/>
            </w:tcMar>
          </w:tcPr>
          <w:p w14:paraId="0F13BB60" w14:textId="77777777" w:rsidR="00F3542A" w:rsidRDefault="004E2AA5">
            <w:pPr>
              <w:jc w:val="right"/>
            </w:pPr>
            <w:r>
              <w:rPr>
                <w:rFonts w:ascii="JetBrains Mono" w:eastAsia="JetBrains Mono" w:hAnsi="JetBrains Mono" w:cs="JetBrains Mono"/>
                <w:sz w:val="20"/>
                <w:szCs w:val="20"/>
              </w:rPr>
              <w:t>[Qty]</w:t>
            </w:r>
          </w:p>
        </w:tc>
        <w:tc>
          <w:tcPr>
            <w:tcW w:w="1474" w:type="dxa"/>
            <w:tcBorders>
              <w:bottom w:val="single" w:sz="6" w:space="0" w:color="DFE4EC"/>
            </w:tcBorders>
            <w:tcMar>
              <w:top w:w="255" w:type="dxa"/>
              <w:left w:w="0" w:type="dxa"/>
              <w:bottom w:w="255" w:type="dxa"/>
              <w:right w:w="170" w:type="dxa"/>
            </w:tcMar>
          </w:tcPr>
          <w:p w14:paraId="0307FF36" w14:textId="77777777" w:rsidR="00F3542A" w:rsidRDefault="004E2AA5">
            <w:pPr>
              <w:jc w:val="right"/>
            </w:pPr>
            <w:r>
              <w:rPr>
                <w:rFonts w:ascii="JetBrains Mono" w:eastAsia="JetBrains Mono" w:hAnsi="JetBrains Mono" w:cs="JetBrains Mono"/>
                <w:sz w:val="20"/>
                <w:szCs w:val="20"/>
              </w:rPr>
              <w:t>[$0.00]</w:t>
            </w:r>
          </w:p>
        </w:tc>
        <w:tc>
          <w:tcPr>
            <w:tcW w:w="1701" w:type="dxa"/>
            <w:tcBorders>
              <w:bottom w:val="single" w:sz="6" w:space="0" w:color="DFE4EC"/>
            </w:tcBorders>
            <w:tcMar>
              <w:top w:w="255" w:type="dxa"/>
              <w:left w:w="0" w:type="dxa"/>
              <w:bottom w:w="255" w:type="dxa"/>
              <w:right w:w="170" w:type="dxa"/>
            </w:tcMar>
          </w:tcPr>
          <w:p w14:paraId="64D67579" w14:textId="77777777" w:rsidR="00F3542A" w:rsidRDefault="004E2AA5">
            <w:pPr>
              <w:jc w:val="right"/>
            </w:pPr>
            <w:r>
              <w:rPr>
                <w:rFonts w:ascii="JetBrains Mono" w:eastAsia="JetBrains Mono" w:hAnsi="JetBrains Mono" w:cs="JetBrains Mono"/>
                <w:sz w:val="20"/>
                <w:szCs w:val="20"/>
              </w:rPr>
              <w:t>[$0.00]</w:t>
            </w:r>
          </w:p>
        </w:tc>
      </w:tr>
      <w:tr w:rsidR="00F3542A" w14:paraId="5CE07DA0" w14:textId="77777777">
        <w:tblPrEx>
          <w:tblCellMar>
            <w:top w:w="0" w:type="dxa"/>
            <w:bottom w:w="0" w:type="dxa"/>
          </w:tblCellMar>
        </w:tblPrEx>
        <w:tc>
          <w:tcPr>
            <w:tcW w:w="0" w:type="auto"/>
            <w:gridSpan w:val="3"/>
            <w:tcMar>
              <w:top w:w="198" w:type="dxa"/>
              <w:left w:w="0" w:type="dxa"/>
              <w:bottom w:w="85" w:type="dxa"/>
              <w:right w:w="170" w:type="dxa"/>
            </w:tcMar>
          </w:tcPr>
          <w:p w14:paraId="5B788AE9" w14:textId="77777777" w:rsidR="00F3542A" w:rsidRDefault="004E2AA5">
            <w:pPr>
              <w:jc w:val="right"/>
            </w:pPr>
            <w:r>
              <w:rPr>
                <w:color w:val="5A6B82"/>
                <w:sz w:val="19"/>
                <w:szCs w:val="19"/>
              </w:rPr>
              <w:t>Subtotal</w:t>
            </w:r>
          </w:p>
        </w:tc>
        <w:tc>
          <w:tcPr>
            <w:tcW w:w="1701" w:type="dxa"/>
            <w:tcMar>
              <w:top w:w="198" w:type="dxa"/>
              <w:left w:w="170" w:type="dxa"/>
              <w:bottom w:w="85" w:type="dxa"/>
              <w:right w:w="0" w:type="dxa"/>
            </w:tcMar>
          </w:tcPr>
          <w:p w14:paraId="3A760667" w14:textId="77777777" w:rsidR="00F3542A" w:rsidRDefault="004E2AA5">
            <w:pPr>
              <w:jc w:val="right"/>
            </w:pPr>
            <w:r>
              <w:rPr>
                <w:rFonts w:ascii="JetBrains Mono" w:eastAsia="JetBrains Mono" w:hAnsi="JetBrains Mono" w:cs="JetBrains Mono"/>
                <w:sz w:val="20"/>
                <w:szCs w:val="20"/>
              </w:rPr>
              <w:t>[$0.00]</w:t>
            </w:r>
          </w:p>
        </w:tc>
      </w:tr>
      <w:tr w:rsidR="00F3542A" w14:paraId="7F77C11F" w14:textId="77777777">
        <w:tblPrEx>
          <w:tblCellMar>
            <w:top w:w="0" w:type="dxa"/>
            <w:bottom w:w="0" w:type="dxa"/>
          </w:tblCellMar>
        </w:tblPrEx>
        <w:tc>
          <w:tcPr>
            <w:tcW w:w="0" w:type="auto"/>
            <w:gridSpan w:val="3"/>
            <w:tcMar>
              <w:top w:w="198" w:type="dxa"/>
              <w:left w:w="0" w:type="dxa"/>
              <w:bottom w:w="85" w:type="dxa"/>
              <w:right w:w="170" w:type="dxa"/>
            </w:tcMar>
          </w:tcPr>
          <w:p w14:paraId="2B4045A8" w14:textId="77777777" w:rsidR="00F3542A" w:rsidRDefault="004E2AA5">
            <w:pPr>
              <w:jc w:val="right"/>
            </w:pPr>
            <w:r>
              <w:rPr>
                <w:color w:val="5A6B82"/>
                <w:sz w:val="19"/>
                <w:szCs w:val="19"/>
              </w:rPr>
              <w:t>GST 10%</w:t>
            </w:r>
          </w:p>
        </w:tc>
        <w:tc>
          <w:tcPr>
            <w:tcW w:w="1701" w:type="dxa"/>
            <w:tcMar>
              <w:top w:w="198" w:type="dxa"/>
              <w:left w:w="170" w:type="dxa"/>
              <w:bottom w:w="85" w:type="dxa"/>
              <w:right w:w="0" w:type="dxa"/>
            </w:tcMar>
          </w:tcPr>
          <w:p w14:paraId="5BBD1266" w14:textId="77777777" w:rsidR="00F3542A" w:rsidRDefault="004E2AA5">
            <w:pPr>
              <w:jc w:val="right"/>
            </w:pPr>
            <w:r>
              <w:rPr>
                <w:rFonts w:ascii="JetBrains Mono" w:eastAsia="JetBrains Mono" w:hAnsi="JetBrains Mono" w:cs="JetBrains Mono"/>
                <w:sz w:val="20"/>
                <w:szCs w:val="20"/>
              </w:rPr>
              <w:t>[$0.00]</w:t>
            </w:r>
          </w:p>
        </w:tc>
      </w:tr>
      <w:tr w:rsidR="00F3542A" w14:paraId="09D21AD3" w14:textId="77777777">
        <w:tblPrEx>
          <w:tblCellMar>
            <w:top w:w="0" w:type="dxa"/>
            <w:bottom w:w="0" w:type="dxa"/>
          </w:tblCellMar>
        </w:tblPrEx>
        <w:tc>
          <w:tcPr>
            <w:tcW w:w="0" w:type="auto"/>
            <w:gridSpan w:val="3"/>
            <w:tcMar>
              <w:top w:w="198" w:type="dxa"/>
              <w:left w:w="0" w:type="dxa"/>
              <w:bottom w:w="85" w:type="dxa"/>
              <w:right w:w="170" w:type="dxa"/>
            </w:tcMar>
          </w:tcPr>
          <w:p w14:paraId="3038BBF2" w14:textId="77777777" w:rsidR="00F3542A" w:rsidRDefault="004E2AA5">
            <w:pPr>
              <w:jc w:val="right"/>
            </w:pPr>
            <w:r>
              <w:rPr>
                <w:b/>
                <w:bCs/>
                <w:sz w:val="21"/>
                <w:szCs w:val="21"/>
              </w:rPr>
              <w:t>Indicative total AUD</w:t>
            </w:r>
          </w:p>
        </w:tc>
        <w:tc>
          <w:tcPr>
            <w:tcW w:w="1701" w:type="dxa"/>
            <w:tcMar>
              <w:top w:w="198" w:type="dxa"/>
              <w:left w:w="170" w:type="dxa"/>
              <w:bottom w:w="85" w:type="dxa"/>
              <w:right w:w="0" w:type="dxa"/>
            </w:tcMar>
          </w:tcPr>
          <w:p w14:paraId="0B8F0C28" w14:textId="77777777" w:rsidR="00F3542A" w:rsidRDefault="004E2AA5">
            <w:pPr>
              <w:jc w:val="right"/>
            </w:pPr>
            <w:r>
              <w:rPr>
                <w:rFonts w:ascii="JetBrains Mono" w:eastAsia="JetBrains Mono" w:hAnsi="JetBrains Mono" w:cs="JetBrains Mono"/>
                <w:sz w:val="26"/>
                <w:szCs w:val="26"/>
              </w:rPr>
              <w:t>[$0.00]</w:t>
            </w:r>
          </w:p>
        </w:tc>
      </w:tr>
    </w:tbl>
    <w:p w14:paraId="5C5BBE48" w14:textId="77777777" w:rsidR="00F3542A" w:rsidRDefault="004E2AA5">
      <w:pPr>
        <w:pStyle w:val="Heading1"/>
        <w:pBdr>
          <w:bottom w:val="single" w:sz="14" w:space="8" w:color="17263C"/>
        </w:pBdr>
        <w:spacing w:before="794" w:after="340"/>
      </w:pPr>
      <w:r>
        <w:t>5 · Delivery schedule</w:t>
      </w:r>
    </w:p>
    <w:tbl>
      <w:tblPr>
        <w:tblW w:w="9638" w:type="dxa"/>
        <w:tblCellMar>
          <w:left w:w="10" w:type="dxa"/>
          <w:right w:w="10" w:type="dxa"/>
        </w:tblCellMar>
        <w:tblLook w:val="04A0" w:firstRow="1" w:lastRow="0" w:firstColumn="1" w:lastColumn="0" w:noHBand="0" w:noVBand="1"/>
      </w:tblPr>
      <w:tblGrid>
        <w:gridCol w:w="1474"/>
        <w:gridCol w:w="6010"/>
        <w:gridCol w:w="2154"/>
      </w:tblGrid>
      <w:tr w:rsidR="00F3542A" w14:paraId="1AC71603" w14:textId="77777777">
        <w:tblPrEx>
          <w:tblCellMar>
            <w:top w:w="0" w:type="dxa"/>
            <w:bottom w:w="0" w:type="dxa"/>
          </w:tblCellMar>
        </w:tblPrEx>
        <w:trPr>
          <w:tblHeader/>
        </w:trPr>
        <w:tc>
          <w:tcPr>
            <w:tcW w:w="1474" w:type="dxa"/>
            <w:tcBorders>
              <w:bottom w:val="single" w:sz="14" w:space="0" w:color="17263C"/>
            </w:tcBorders>
            <w:tcMar>
              <w:top w:w="0" w:type="dxa"/>
              <w:left w:w="0" w:type="dxa"/>
              <w:bottom w:w="198" w:type="dxa"/>
              <w:right w:w="170" w:type="dxa"/>
            </w:tcMar>
          </w:tcPr>
          <w:p w14:paraId="469FC1BF" w14:textId="77777777" w:rsidR="00F3542A" w:rsidRDefault="004E2AA5">
            <w:r>
              <w:rPr>
                <w:b/>
                <w:bCs/>
                <w:caps/>
                <w:color w:val="5A6B82"/>
                <w:spacing w:val="12"/>
                <w:sz w:val="15"/>
                <w:szCs w:val="15"/>
              </w:rPr>
              <w:lastRenderedPageBreak/>
              <w:t>Week</w:t>
            </w:r>
          </w:p>
        </w:tc>
        <w:tc>
          <w:tcPr>
            <w:tcW w:w="6010" w:type="dxa"/>
            <w:tcBorders>
              <w:bottom w:val="single" w:sz="14" w:space="0" w:color="17263C"/>
            </w:tcBorders>
            <w:tcMar>
              <w:top w:w="0" w:type="dxa"/>
              <w:left w:w="0" w:type="dxa"/>
              <w:bottom w:w="198" w:type="dxa"/>
              <w:right w:w="170" w:type="dxa"/>
            </w:tcMar>
          </w:tcPr>
          <w:p w14:paraId="79D8A44F" w14:textId="77777777" w:rsidR="00F3542A" w:rsidRDefault="004E2AA5">
            <w:r>
              <w:rPr>
                <w:b/>
                <w:bCs/>
                <w:caps/>
                <w:color w:val="5A6B82"/>
                <w:spacing w:val="12"/>
                <w:sz w:val="15"/>
                <w:szCs w:val="15"/>
              </w:rPr>
              <w:t>Activity</w:t>
            </w:r>
          </w:p>
        </w:tc>
        <w:tc>
          <w:tcPr>
            <w:tcW w:w="2154" w:type="dxa"/>
            <w:tcBorders>
              <w:bottom w:val="single" w:sz="14" w:space="0" w:color="17263C"/>
            </w:tcBorders>
            <w:tcMar>
              <w:top w:w="0" w:type="dxa"/>
              <w:left w:w="0" w:type="dxa"/>
              <w:bottom w:w="198" w:type="dxa"/>
              <w:right w:w="170" w:type="dxa"/>
            </w:tcMar>
          </w:tcPr>
          <w:p w14:paraId="0724686F" w14:textId="77777777" w:rsidR="00F3542A" w:rsidRDefault="004E2AA5">
            <w:r>
              <w:rPr>
                <w:b/>
                <w:bCs/>
                <w:caps/>
                <w:color w:val="5A6B82"/>
                <w:spacing w:val="12"/>
                <w:sz w:val="15"/>
                <w:szCs w:val="15"/>
              </w:rPr>
              <w:t>Owner</w:t>
            </w:r>
          </w:p>
        </w:tc>
      </w:tr>
      <w:tr w:rsidR="00F3542A" w14:paraId="40A99FB0" w14:textId="77777777">
        <w:tblPrEx>
          <w:tblCellMar>
            <w:top w:w="0" w:type="dxa"/>
            <w:bottom w:w="0" w:type="dxa"/>
          </w:tblCellMar>
        </w:tblPrEx>
        <w:tc>
          <w:tcPr>
            <w:tcW w:w="1474" w:type="dxa"/>
            <w:tcBorders>
              <w:bottom w:val="single" w:sz="6" w:space="0" w:color="DFE4EC"/>
            </w:tcBorders>
            <w:tcMar>
              <w:top w:w="255" w:type="dxa"/>
              <w:left w:w="0" w:type="dxa"/>
              <w:bottom w:w="255" w:type="dxa"/>
              <w:right w:w="170" w:type="dxa"/>
            </w:tcMar>
          </w:tcPr>
          <w:p w14:paraId="62A42098" w14:textId="77777777" w:rsidR="00F3542A" w:rsidRDefault="004E2AA5">
            <w:r>
              <w:rPr>
                <w:rFonts w:ascii="JetBrains Mono" w:eastAsia="JetBrains Mono" w:hAnsi="JetBrains Mono" w:cs="JetBrains Mono"/>
                <w:sz w:val="18"/>
                <w:szCs w:val="18"/>
              </w:rPr>
              <w:t>[Date]</w:t>
            </w:r>
          </w:p>
        </w:tc>
        <w:tc>
          <w:tcPr>
            <w:tcW w:w="6010" w:type="dxa"/>
            <w:tcBorders>
              <w:bottom w:val="single" w:sz="6" w:space="0" w:color="DFE4EC"/>
            </w:tcBorders>
            <w:tcMar>
              <w:top w:w="255" w:type="dxa"/>
              <w:left w:w="57" w:type="dxa"/>
              <w:bottom w:w="255" w:type="dxa"/>
              <w:right w:w="170" w:type="dxa"/>
            </w:tcMar>
          </w:tcPr>
          <w:p w14:paraId="4D834734" w14:textId="77777777" w:rsidR="00F3542A" w:rsidRDefault="004E2AA5">
            <w:r>
              <w:rPr>
                <w:sz w:val="20"/>
                <w:szCs w:val="20"/>
              </w:rPr>
              <w:t>[Milestone]</w:t>
            </w:r>
          </w:p>
        </w:tc>
        <w:tc>
          <w:tcPr>
            <w:tcW w:w="2154" w:type="dxa"/>
            <w:tcBorders>
              <w:bottom w:val="single" w:sz="6" w:space="0" w:color="DFE4EC"/>
            </w:tcBorders>
            <w:tcMar>
              <w:top w:w="255" w:type="dxa"/>
              <w:left w:w="57" w:type="dxa"/>
              <w:bottom w:w="255" w:type="dxa"/>
              <w:right w:w="0" w:type="dxa"/>
            </w:tcMar>
          </w:tcPr>
          <w:p w14:paraId="404F6384" w14:textId="77777777" w:rsidR="00F3542A" w:rsidRDefault="004E2AA5">
            <w:r>
              <w:rPr>
                <w:color w:val="33465E"/>
                <w:sz w:val="19"/>
                <w:szCs w:val="19"/>
              </w:rPr>
              <w:t>[Owner]</w:t>
            </w:r>
          </w:p>
        </w:tc>
      </w:tr>
      <w:tr w:rsidR="00F3542A" w14:paraId="0FF11F61" w14:textId="77777777">
        <w:tblPrEx>
          <w:tblCellMar>
            <w:top w:w="0" w:type="dxa"/>
            <w:bottom w:w="0" w:type="dxa"/>
          </w:tblCellMar>
        </w:tblPrEx>
        <w:tc>
          <w:tcPr>
            <w:tcW w:w="1474" w:type="dxa"/>
            <w:tcBorders>
              <w:bottom w:val="single" w:sz="6" w:space="0" w:color="DFE4EC"/>
            </w:tcBorders>
            <w:tcMar>
              <w:top w:w="255" w:type="dxa"/>
              <w:left w:w="0" w:type="dxa"/>
              <w:bottom w:w="255" w:type="dxa"/>
              <w:right w:w="170" w:type="dxa"/>
            </w:tcMar>
          </w:tcPr>
          <w:p w14:paraId="465FE985" w14:textId="77777777" w:rsidR="00F3542A" w:rsidRDefault="004E2AA5">
            <w:r>
              <w:rPr>
                <w:rFonts w:ascii="JetBrains Mono" w:eastAsia="JetBrains Mono" w:hAnsi="JetBrains Mono" w:cs="JetBrains Mono"/>
                <w:sz w:val="18"/>
                <w:szCs w:val="18"/>
              </w:rPr>
              <w:t>[Date]</w:t>
            </w:r>
          </w:p>
        </w:tc>
        <w:tc>
          <w:tcPr>
            <w:tcW w:w="6010" w:type="dxa"/>
            <w:tcBorders>
              <w:bottom w:val="single" w:sz="6" w:space="0" w:color="DFE4EC"/>
            </w:tcBorders>
            <w:tcMar>
              <w:top w:w="255" w:type="dxa"/>
              <w:left w:w="57" w:type="dxa"/>
              <w:bottom w:w="255" w:type="dxa"/>
              <w:right w:w="170" w:type="dxa"/>
            </w:tcMar>
          </w:tcPr>
          <w:p w14:paraId="688E7133" w14:textId="77777777" w:rsidR="00F3542A" w:rsidRDefault="004E2AA5">
            <w:r>
              <w:rPr>
                <w:sz w:val="20"/>
                <w:szCs w:val="20"/>
              </w:rPr>
              <w:t>[Milestone]</w:t>
            </w:r>
          </w:p>
        </w:tc>
        <w:tc>
          <w:tcPr>
            <w:tcW w:w="2154" w:type="dxa"/>
            <w:tcBorders>
              <w:bottom w:val="single" w:sz="6" w:space="0" w:color="DFE4EC"/>
            </w:tcBorders>
            <w:tcMar>
              <w:top w:w="255" w:type="dxa"/>
              <w:left w:w="57" w:type="dxa"/>
              <w:bottom w:w="255" w:type="dxa"/>
              <w:right w:w="0" w:type="dxa"/>
            </w:tcMar>
          </w:tcPr>
          <w:p w14:paraId="3B99A238" w14:textId="77777777" w:rsidR="00F3542A" w:rsidRDefault="004E2AA5">
            <w:r>
              <w:rPr>
                <w:color w:val="33465E"/>
                <w:sz w:val="19"/>
                <w:szCs w:val="19"/>
              </w:rPr>
              <w:t>[Owner]</w:t>
            </w:r>
          </w:p>
        </w:tc>
      </w:tr>
      <w:tr w:rsidR="00F3542A" w14:paraId="2694B97F" w14:textId="77777777">
        <w:tblPrEx>
          <w:tblCellMar>
            <w:top w:w="0" w:type="dxa"/>
            <w:bottom w:w="0" w:type="dxa"/>
          </w:tblCellMar>
        </w:tblPrEx>
        <w:tc>
          <w:tcPr>
            <w:tcW w:w="1474" w:type="dxa"/>
            <w:tcBorders>
              <w:bottom w:val="single" w:sz="6" w:space="0" w:color="DFE4EC"/>
            </w:tcBorders>
            <w:tcMar>
              <w:top w:w="255" w:type="dxa"/>
              <w:left w:w="0" w:type="dxa"/>
              <w:bottom w:w="255" w:type="dxa"/>
              <w:right w:w="170" w:type="dxa"/>
            </w:tcMar>
          </w:tcPr>
          <w:p w14:paraId="304D8855" w14:textId="77777777" w:rsidR="00F3542A" w:rsidRDefault="004E2AA5">
            <w:r>
              <w:rPr>
                <w:rFonts w:ascii="JetBrains Mono" w:eastAsia="JetBrains Mono" w:hAnsi="JetBrains Mono" w:cs="JetBrains Mono"/>
                <w:sz w:val="18"/>
                <w:szCs w:val="18"/>
              </w:rPr>
              <w:t>[Date]</w:t>
            </w:r>
          </w:p>
        </w:tc>
        <w:tc>
          <w:tcPr>
            <w:tcW w:w="6010" w:type="dxa"/>
            <w:tcBorders>
              <w:bottom w:val="single" w:sz="6" w:space="0" w:color="DFE4EC"/>
            </w:tcBorders>
            <w:tcMar>
              <w:top w:w="255" w:type="dxa"/>
              <w:left w:w="57" w:type="dxa"/>
              <w:bottom w:w="255" w:type="dxa"/>
              <w:right w:w="170" w:type="dxa"/>
            </w:tcMar>
          </w:tcPr>
          <w:p w14:paraId="2973F248" w14:textId="77777777" w:rsidR="00F3542A" w:rsidRDefault="004E2AA5">
            <w:r>
              <w:rPr>
                <w:sz w:val="20"/>
                <w:szCs w:val="20"/>
              </w:rPr>
              <w:t>[Milestone]</w:t>
            </w:r>
          </w:p>
        </w:tc>
        <w:tc>
          <w:tcPr>
            <w:tcW w:w="2154" w:type="dxa"/>
            <w:tcBorders>
              <w:bottom w:val="single" w:sz="6" w:space="0" w:color="DFE4EC"/>
            </w:tcBorders>
            <w:tcMar>
              <w:top w:w="255" w:type="dxa"/>
              <w:left w:w="57" w:type="dxa"/>
              <w:bottom w:w="255" w:type="dxa"/>
              <w:right w:w="0" w:type="dxa"/>
            </w:tcMar>
          </w:tcPr>
          <w:p w14:paraId="60227FFB" w14:textId="77777777" w:rsidR="00F3542A" w:rsidRDefault="004E2AA5">
            <w:r>
              <w:rPr>
                <w:color w:val="33465E"/>
                <w:sz w:val="19"/>
                <w:szCs w:val="19"/>
              </w:rPr>
              <w:t>[Owner]</w:t>
            </w:r>
          </w:p>
        </w:tc>
      </w:tr>
      <w:tr w:rsidR="00F3542A" w14:paraId="1D3FCE94" w14:textId="77777777">
        <w:tblPrEx>
          <w:tblCellMar>
            <w:top w:w="0" w:type="dxa"/>
            <w:bottom w:w="0" w:type="dxa"/>
          </w:tblCellMar>
        </w:tblPrEx>
        <w:tc>
          <w:tcPr>
            <w:tcW w:w="1474" w:type="dxa"/>
            <w:tcBorders>
              <w:bottom w:val="single" w:sz="6" w:space="0" w:color="DFE4EC"/>
            </w:tcBorders>
            <w:tcMar>
              <w:top w:w="255" w:type="dxa"/>
              <w:left w:w="0" w:type="dxa"/>
              <w:bottom w:w="255" w:type="dxa"/>
              <w:right w:w="170" w:type="dxa"/>
            </w:tcMar>
          </w:tcPr>
          <w:p w14:paraId="329CF389" w14:textId="77777777" w:rsidR="00F3542A" w:rsidRDefault="004E2AA5">
            <w:r>
              <w:rPr>
                <w:rFonts w:ascii="JetBrains Mono" w:eastAsia="JetBrains Mono" w:hAnsi="JetBrains Mono" w:cs="JetBrains Mono"/>
                <w:sz w:val="18"/>
                <w:szCs w:val="18"/>
              </w:rPr>
              <w:t>[Date]</w:t>
            </w:r>
          </w:p>
        </w:tc>
        <w:tc>
          <w:tcPr>
            <w:tcW w:w="6010" w:type="dxa"/>
            <w:tcBorders>
              <w:bottom w:val="single" w:sz="6" w:space="0" w:color="DFE4EC"/>
            </w:tcBorders>
            <w:tcMar>
              <w:top w:w="255" w:type="dxa"/>
              <w:left w:w="57" w:type="dxa"/>
              <w:bottom w:w="255" w:type="dxa"/>
              <w:right w:w="170" w:type="dxa"/>
            </w:tcMar>
          </w:tcPr>
          <w:p w14:paraId="4A37A3AA" w14:textId="77777777" w:rsidR="00F3542A" w:rsidRDefault="004E2AA5">
            <w:r>
              <w:rPr>
                <w:sz w:val="20"/>
                <w:szCs w:val="20"/>
              </w:rPr>
              <w:t>[Milestone]</w:t>
            </w:r>
          </w:p>
        </w:tc>
        <w:tc>
          <w:tcPr>
            <w:tcW w:w="2154" w:type="dxa"/>
            <w:tcBorders>
              <w:bottom w:val="single" w:sz="6" w:space="0" w:color="DFE4EC"/>
            </w:tcBorders>
            <w:tcMar>
              <w:top w:w="255" w:type="dxa"/>
              <w:left w:w="57" w:type="dxa"/>
              <w:bottom w:w="255" w:type="dxa"/>
              <w:right w:w="0" w:type="dxa"/>
            </w:tcMar>
          </w:tcPr>
          <w:p w14:paraId="538E82E1" w14:textId="77777777" w:rsidR="00F3542A" w:rsidRDefault="004E2AA5">
            <w:r>
              <w:rPr>
                <w:color w:val="33465E"/>
                <w:sz w:val="19"/>
                <w:szCs w:val="19"/>
              </w:rPr>
              <w:t>[Owner]</w:t>
            </w:r>
          </w:p>
        </w:tc>
      </w:tr>
      <w:tr w:rsidR="00F3542A" w14:paraId="51F3B549" w14:textId="77777777">
        <w:tblPrEx>
          <w:tblCellMar>
            <w:top w:w="0" w:type="dxa"/>
            <w:bottom w:w="0" w:type="dxa"/>
          </w:tblCellMar>
        </w:tblPrEx>
        <w:tc>
          <w:tcPr>
            <w:tcW w:w="1474" w:type="dxa"/>
            <w:tcMar>
              <w:top w:w="255" w:type="dxa"/>
              <w:left w:w="0" w:type="dxa"/>
              <w:bottom w:w="255" w:type="dxa"/>
              <w:right w:w="170" w:type="dxa"/>
            </w:tcMar>
          </w:tcPr>
          <w:p w14:paraId="33E4B944" w14:textId="77777777" w:rsidR="00F3542A" w:rsidRDefault="004E2AA5">
            <w:r>
              <w:rPr>
                <w:rFonts w:ascii="JetBrains Mono" w:eastAsia="JetBrains Mono" w:hAnsi="JetBrains Mono" w:cs="JetBrains Mono"/>
                <w:sz w:val="18"/>
                <w:szCs w:val="18"/>
              </w:rPr>
              <w:t>[Date]</w:t>
            </w:r>
          </w:p>
        </w:tc>
        <w:tc>
          <w:tcPr>
            <w:tcW w:w="6010" w:type="dxa"/>
            <w:tcMar>
              <w:top w:w="255" w:type="dxa"/>
              <w:left w:w="57" w:type="dxa"/>
              <w:bottom w:w="255" w:type="dxa"/>
              <w:right w:w="170" w:type="dxa"/>
            </w:tcMar>
          </w:tcPr>
          <w:p w14:paraId="68A433B4" w14:textId="77777777" w:rsidR="00F3542A" w:rsidRDefault="004E2AA5">
            <w:r>
              <w:rPr>
                <w:sz w:val="20"/>
                <w:szCs w:val="20"/>
              </w:rPr>
              <w:t>[Milestone]</w:t>
            </w:r>
          </w:p>
        </w:tc>
        <w:tc>
          <w:tcPr>
            <w:tcW w:w="2154" w:type="dxa"/>
            <w:tcMar>
              <w:top w:w="255" w:type="dxa"/>
              <w:left w:w="57" w:type="dxa"/>
              <w:bottom w:w="255" w:type="dxa"/>
              <w:right w:w="0" w:type="dxa"/>
            </w:tcMar>
          </w:tcPr>
          <w:p w14:paraId="7E605D99" w14:textId="77777777" w:rsidR="00F3542A" w:rsidRDefault="004E2AA5">
            <w:r>
              <w:rPr>
                <w:color w:val="33465E"/>
                <w:sz w:val="19"/>
                <w:szCs w:val="19"/>
              </w:rPr>
              <w:t>[Owner]</w:t>
            </w:r>
          </w:p>
        </w:tc>
      </w:tr>
    </w:tbl>
    <w:p w14:paraId="0D7E915B" w14:textId="77777777" w:rsidR="00F3542A" w:rsidRDefault="004E2AA5">
      <w:pPr>
        <w:pStyle w:val="Heading1"/>
        <w:pBdr>
          <w:bottom w:val="single" w:sz="14" w:space="8" w:color="17263C"/>
        </w:pBdr>
        <w:spacing w:before="794" w:after="340"/>
      </w:pPr>
      <w:r>
        <w:t>6 · Compliance against the RFP</w:t>
      </w:r>
    </w:p>
    <w:tbl>
      <w:tblPr>
        <w:tblW w:w="9638" w:type="dxa"/>
        <w:tblCellMar>
          <w:left w:w="10" w:type="dxa"/>
          <w:right w:w="10" w:type="dxa"/>
        </w:tblCellMar>
        <w:tblLook w:val="04A0" w:firstRow="1" w:lastRow="0" w:firstColumn="1" w:lastColumn="0" w:noHBand="0" w:noVBand="1"/>
      </w:tblPr>
      <w:tblGrid>
        <w:gridCol w:w="1358"/>
        <w:gridCol w:w="5229"/>
        <w:gridCol w:w="1701"/>
        <w:gridCol w:w="1350"/>
      </w:tblGrid>
      <w:tr w:rsidR="00F3542A" w14:paraId="7E5771B0" w14:textId="77777777">
        <w:tblPrEx>
          <w:tblCellMar>
            <w:top w:w="0" w:type="dxa"/>
            <w:bottom w:w="0" w:type="dxa"/>
          </w:tblCellMar>
        </w:tblPrEx>
        <w:trPr>
          <w:tblHeader/>
        </w:trPr>
        <w:tc>
          <w:tcPr>
            <w:tcW w:w="1134" w:type="dxa"/>
            <w:tcBorders>
              <w:bottom w:val="single" w:sz="14" w:space="0" w:color="17263C"/>
            </w:tcBorders>
            <w:tcMar>
              <w:top w:w="0" w:type="dxa"/>
              <w:left w:w="0" w:type="dxa"/>
              <w:bottom w:w="198" w:type="dxa"/>
              <w:right w:w="170" w:type="dxa"/>
            </w:tcMar>
          </w:tcPr>
          <w:p w14:paraId="4B9B0FBF" w14:textId="77777777" w:rsidR="00F3542A" w:rsidRDefault="004E2AA5">
            <w:r>
              <w:rPr>
                <w:b/>
                <w:bCs/>
                <w:caps/>
                <w:color w:val="5A6B82"/>
                <w:spacing w:val="12"/>
                <w:sz w:val="15"/>
                <w:szCs w:val="15"/>
              </w:rPr>
              <w:t>Clause</w:t>
            </w:r>
          </w:p>
        </w:tc>
        <w:tc>
          <w:tcPr>
            <w:tcW w:w="5442" w:type="dxa"/>
            <w:tcBorders>
              <w:bottom w:val="single" w:sz="14" w:space="0" w:color="17263C"/>
            </w:tcBorders>
            <w:tcMar>
              <w:top w:w="0" w:type="dxa"/>
              <w:left w:w="0" w:type="dxa"/>
              <w:bottom w:w="198" w:type="dxa"/>
              <w:right w:w="170" w:type="dxa"/>
            </w:tcMar>
          </w:tcPr>
          <w:p w14:paraId="16B7FB5D" w14:textId="77777777" w:rsidR="00F3542A" w:rsidRDefault="004E2AA5">
            <w:r>
              <w:rPr>
                <w:b/>
                <w:bCs/>
                <w:caps/>
                <w:color w:val="5A6B82"/>
                <w:spacing w:val="12"/>
                <w:sz w:val="15"/>
                <w:szCs w:val="15"/>
              </w:rPr>
              <w:t>Requirement</w:t>
            </w:r>
          </w:p>
        </w:tc>
        <w:tc>
          <w:tcPr>
            <w:tcW w:w="1701" w:type="dxa"/>
            <w:tcBorders>
              <w:bottom w:val="single" w:sz="14" w:space="0" w:color="17263C"/>
            </w:tcBorders>
            <w:tcMar>
              <w:top w:w="0" w:type="dxa"/>
              <w:left w:w="0" w:type="dxa"/>
              <w:bottom w:w="198" w:type="dxa"/>
              <w:right w:w="170" w:type="dxa"/>
            </w:tcMar>
          </w:tcPr>
          <w:p w14:paraId="2B32E49F" w14:textId="77777777" w:rsidR="00F3542A" w:rsidRDefault="004E2AA5">
            <w:r>
              <w:rPr>
                <w:b/>
                <w:bCs/>
                <w:caps/>
                <w:color w:val="5A6B82"/>
                <w:spacing w:val="12"/>
                <w:sz w:val="15"/>
                <w:szCs w:val="15"/>
              </w:rPr>
              <w:t>Status</w:t>
            </w:r>
          </w:p>
        </w:tc>
        <w:tc>
          <w:tcPr>
            <w:tcW w:w="1361" w:type="dxa"/>
            <w:tcBorders>
              <w:bottom w:val="single" w:sz="14" w:space="0" w:color="17263C"/>
            </w:tcBorders>
            <w:tcMar>
              <w:top w:w="0" w:type="dxa"/>
              <w:left w:w="0" w:type="dxa"/>
              <w:bottom w:w="198" w:type="dxa"/>
              <w:right w:w="170" w:type="dxa"/>
            </w:tcMar>
          </w:tcPr>
          <w:p w14:paraId="5A796653" w14:textId="77777777" w:rsidR="00F3542A" w:rsidRDefault="004E2AA5">
            <w:r>
              <w:rPr>
                <w:b/>
                <w:bCs/>
                <w:caps/>
                <w:color w:val="5A6B82"/>
                <w:spacing w:val="12"/>
                <w:sz w:val="15"/>
                <w:szCs w:val="15"/>
              </w:rPr>
              <w:t>Reference</w:t>
            </w:r>
          </w:p>
        </w:tc>
      </w:tr>
      <w:tr w:rsidR="00F3542A" w14:paraId="39499224" w14:textId="77777777">
        <w:tblPrEx>
          <w:tblCellMar>
            <w:top w:w="0" w:type="dxa"/>
            <w:bottom w:w="0" w:type="dxa"/>
          </w:tblCellMar>
        </w:tblPrEx>
        <w:tc>
          <w:tcPr>
            <w:tcW w:w="1134" w:type="dxa"/>
            <w:tcBorders>
              <w:bottom w:val="single" w:sz="6" w:space="0" w:color="DFE4EC"/>
            </w:tcBorders>
            <w:tcMar>
              <w:top w:w="255" w:type="dxa"/>
              <w:left w:w="0" w:type="dxa"/>
              <w:bottom w:w="255" w:type="dxa"/>
              <w:right w:w="170" w:type="dxa"/>
            </w:tcMar>
            <w:vAlign w:val="center"/>
          </w:tcPr>
          <w:p w14:paraId="7BB17095" w14:textId="77777777" w:rsidR="00F3542A" w:rsidRDefault="004E2AA5">
            <w:r>
              <w:rPr>
                <w:rFonts w:ascii="JetBrains Mono" w:eastAsia="JetBrains Mono" w:hAnsi="JetBrains Mono" w:cs="JetBrains Mono"/>
                <w:sz w:val="18"/>
                <w:szCs w:val="18"/>
              </w:rPr>
              <w:t>[Reference]</w:t>
            </w:r>
          </w:p>
        </w:tc>
        <w:tc>
          <w:tcPr>
            <w:tcW w:w="5442" w:type="dxa"/>
            <w:tcBorders>
              <w:bottom w:val="single" w:sz="6" w:space="0" w:color="DFE4EC"/>
            </w:tcBorders>
            <w:tcMar>
              <w:top w:w="255" w:type="dxa"/>
              <w:left w:w="57" w:type="dxa"/>
              <w:bottom w:w="255" w:type="dxa"/>
              <w:right w:w="170" w:type="dxa"/>
            </w:tcMar>
            <w:vAlign w:val="center"/>
          </w:tcPr>
          <w:p w14:paraId="613909E0" w14:textId="77777777" w:rsidR="00F3542A" w:rsidRDefault="004E2AA5">
            <w:r>
              <w:rPr>
                <w:sz w:val="20"/>
                <w:szCs w:val="20"/>
              </w:rPr>
              <w:t>[Requirement]</w:t>
            </w:r>
          </w:p>
        </w:tc>
        <w:tc>
          <w:tcPr>
            <w:tcW w:w="1701" w:type="dxa"/>
            <w:tcBorders>
              <w:bottom w:val="single" w:sz="6" w:space="0" w:color="DFE4EC"/>
            </w:tcBorders>
            <w:tcMar>
              <w:top w:w="170" w:type="dxa"/>
              <w:left w:w="57" w:type="dxa"/>
              <w:bottom w:w="170" w:type="dxa"/>
              <w:right w:w="170" w:type="dxa"/>
            </w:tcMar>
            <w:vAlign w:val="center"/>
          </w:tcPr>
          <w:tbl>
            <w:tblPr>
              <w:tblW w:w="1474" w:type="dxa"/>
              <w:tblCellMar>
                <w:left w:w="10" w:type="dxa"/>
                <w:right w:w="10" w:type="dxa"/>
              </w:tblCellMar>
              <w:tblLook w:val="04A0" w:firstRow="1" w:lastRow="0" w:firstColumn="1" w:lastColumn="0" w:noHBand="0" w:noVBand="1"/>
            </w:tblPr>
            <w:tblGrid>
              <w:gridCol w:w="1474"/>
            </w:tblGrid>
            <w:tr w:rsidR="00F3542A" w14:paraId="08943065" w14:textId="77777777">
              <w:tblPrEx>
                <w:tblCellMar>
                  <w:top w:w="0" w:type="dxa"/>
                  <w:bottom w:w="0" w:type="dxa"/>
                </w:tblCellMar>
              </w:tblPrEx>
              <w:tc>
                <w:tcPr>
                  <w:tcW w:w="1474" w:type="dxa"/>
                  <w:shd w:val="clear" w:color="auto" w:fill="48E587"/>
                  <w:tcMar>
                    <w:top w:w="57" w:type="dxa"/>
                    <w:left w:w="170" w:type="dxa"/>
                    <w:bottom w:w="57" w:type="dxa"/>
                    <w:right w:w="170" w:type="dxa"/>
                  </w:tcMar>
                  <w:vAlign w:val="center"/>
                </w:tcPr>
                <w:p w14:paraId="643CB90E" w14:textId="77777777" w:rsidR="00F3542A" w:rsidRDefault="004E2AA5">
                  <w:pPr>
                    <w:jc w:val="center"/>
                  </w:pPr>
                  <w:r>
                    <w:rPr>
                      <w:b/>
                      <w:bCs/>
                      <w:sz w:val="16"/>
                      <w:szCs w:val="16"/>
                    </w:rPr>
                    <w:t>✓</w:t>
                  </w:r>
                  <w:r>
                    <w:rPr>
                      <w:b/>
                      <w:bCs/>
                      <w:sz w:val="16"/>
                      <w:szCs w:val="16"/>
                    </w:rPr>
                    <w:t xml:space="preserve"> [Status]</w:t>
                  </w:r>
                </w:p>
              </w:tc>
            </w:tr>
          </w:tbl>
          <w:p w14:paraId="38115228" w14:textId="77777777" w:rsidR="00F3542A" w:rsidRDefault="00F3542A"/>
        </w:tc>
        <w:tc>
          <w:tcPr>
            <w:tcW w:w="1361" w:type="dxa"/>
            <w:tcBorders>
              <w:bottom w:val="single" w:sz="6" w:space="0" w:color="DFE4EC"/>
            </w:tcBorders>
            <w:tcMar>
              <w:top w:w="255" w:type="dxa"/>
              <w:left w:w="57" w:type="dxa"/>
              <w:bottom w:w="255" w:type="dxa"/>
              <w:right w:w="0" w:type="dxa"/>
            </w:tcMar>
            <w:vAlign w:val="center"/>
          </w:tcPr>
          <w:p w14:paraId="0B899C9B" w14:textId="77777777" w:rsidR="00F3542A" w:rsidRDefault="004E2AA5">
            <w:r>
              <w:rPr>
                <w:color w:val="33465E"/>
                <w:sz w:val="19"/>
                <w:szCs w:val="19"/>
              </w:rPr>
              <w:t>[Reference]</w:t>
            </w:r>
          </w:p>
        </w:tc>
      </w:tr>
      <w:tr w:rsidR="00F3542A" w14:paraId="70AFEBBC" w14:textId="77777777">
        <w:tblPrEx>
          <w:tblCellMar>
            <w:top w:w="0" w:type="dxa"/>
            <w:bottom w:w="0" w:type="dxa"/>
          </w:tblCellMar>
        </w:tblPrEx>
        <w:tc>
          <w:tcPr>
            <w:tcW w:w="1134" w:type="dxa"/>
            <w:tcBorders>
              <w:bottom w:val="single" w:sz="6" w:space="0" w:color="DFE4EC"/>
            </w:tcBorders>
            <w:tcMar>
              <w:top w:w="255" w:type="dxa"/>
              <w:left w:w="0" w:type="dxa"/>
              <w:bottom w:w="255" w:type="dxa"/>
              <w:right w:w="170" w:type="dxa"/>
            </w:tcMar>
            <w:vAlign w:val="center"/>
          </w:tcPr>
          <w:p w14:paraId="567852E2" w14:textId="77777777" w:rsidR="00F3542A" w:rsidRDefault="004E2AA5">
            <w:r>
              <w:rPr>
                <w:rFonts w:ascii="JetBrains Mono" w:eastAsia="JetBrains Mono" w:hAnsi="JetBrains Mono" w:cs="JetBrains Mono"/>
                <w:sz w:val="18"/>
                <w:szCs w:val="18"/>
              </w:rPr>
              <w:t>[Reference]</w:t>
            </w:r>
          </w:p>
        </w:tc>
        <w:tc>
          <w:tcPr>
            <w:tcW w:w="5442" w:type="dxa"/>
            <w:tcBorders>
              <w:bottom w:val="single" w:sz="6" w:space="0" w:color="DFE4EC"/>
            </w:tcBorders>
            <w:tcMar>
              <w:top w:w="255" w:type="dxa"/>
              <w:left w:w="57" w:type="dxa"/>
              <w:bottom w:w="255" w:type="dxa"/>
              <w:right w:w="170" w:type="dxa"/>
            </w:tcMar>
            <w:vAlign w:val="center"/>
          </w:tcPr>
          <w:p w14:paraId="61107FD7" w14:textId="77777777" w:rsidR="00F3542A" w:rsidRDefault="004E2AA5">
            <w:r>
              <w:rPr>
                <w:sz w:val="20"/>
                <w:szCs w:val="20"/>
              </w:rPr>
              <w:t>[Requirement]</w:t>
            </w:r>
          </w:p>
        </w:tc>
        <w:tc>
          <w:tcPr>
            <w:tcW w:w="1701" w:type="dxa"/>
            <w:tcBorders>
              <w:bottom w:val="single" w:sz="6" w:space="0" w:color="DFE4EC"/>
            </w:tcBorders>
            <w:tcMar>
              <w:top w:w="170" w:type="dxa"/>
              <w:left w:w="57" w:type="dxa"/>
              <w:bottom w:w="170" w:type="dxa"/>
              <w:right w:w="170" w:type="dxa"/>
            </w:tcMar>
            <w:vAlign w:val="center"/>
          </w:tcPr>
          <w:tbl>
            <w:tblPr>
              <w:tblW w:w="1474" w:type="dxa"/>
              <w:tblCellMar>
                <w:left w:w="10" w:type="dxa"/>
                <w:right w:w="10" w:type="dxa"/>
              </w:tblCellMar>
              <w:tblLook w:val="04A0" w:firstRow="1" w:lastRow="0" w:firstColumn="1" w:lastColumn="0" w:noHBand="0" w:noVBand="1"/>
            </w:tblPr>
            <w:tblGrid>
              <w:gridCol w:w="1474"/>
            </w:tblGrid>
            <w:tr w:rsidR="00F3542A" w14:paraId="53D4EB28" w14:textId="77777777">
              <w:tblPrEx>
                <w:tblCellMar>
                  <w:top w:w="0" w:type="dxa"/>
                  <w:bottom w:w="0" w:type="dxa"/>
                </w:tblCellMar>
              </w:tblPrEx>
              <w:tc>
                <w:tcPr>
                  <w:tcW w:w="1474" w:type="dxa"/>
                  <w:shd w:val="clear" w:color="auto" w:fill="FFCC00"/>
                  <w:tcMar>
                    <w:top w:w="57" w:type="dxa"/>
                    <w:left w:w="170" w:type="dxa"/>
                    <w:bottom w:w="57" w:type="dxa"/>
                    <w:right w:w="170" w:type="dxa"/>
                  </w:tcMar>
                  <w:vAlign w:val="center"/>
                </w:tcPr>
                <w:p w14:paraId="51054FD8" w14:textId="77777777" w:rsidR="00F3542A" w:rsidRDefault="004E2AA5">
                  <w:pPr>
                    <w:jc w:val="center"/>
                  </w:pPr>
                  <w:r>
                    <w:rPr>
                      <w:b/>
                      <w:bCs/>
                      <w:sz w:val="16"/>
                      <w:szCs w:val="16"/>
                    </w:rPr>
                    <w:t>▲ [Status]</w:t>
                  </w:r>
                </w:p>
              </w:tc>
            </w:tr>
          </w:tbl>
          <w:p w14:paraId="2A4E47A2" w14:textId="77777777" w:rsidR="00F3542A" w:rsidRDefault="00F3542A"/>
        </w:tc>
        <w:tc>
          <w:tcPr>
            <w:tcW w:w="1361" w:type="dxa"/>
            <w:tcBorders>
              <w:bottom w:val="single" w:sz="6" w:space="0" w:color="DFE4EC"/>
            </w:tcBorders>
            <w:tcMar>
              <w:top w:w="255" w:type="dxa"/>
              <w:left w:w="57" w:type="dxa"/>
              <w:bottom w:w="255" w:type="dxa"/>
              <w:right w:w="0" w:type="dxa"/>
            </w:tcMar>
            <w:vAlign w:val="center"/>
          </w:tcPr>
          <w:p w14:paraId="181ECD1F" w14:textId="77777777" w:rsidR="00F3542A" w:rsidRDefault="004E2AA5">
            <w:r>
              <w:rPr>
                <w:color w:val="33465E"/>
                <w:sz w:val="19"/>
                <w:szCs w:val="19"/>
              </w:rPr>
              <w:t>[Reference]</w:t>
            </w:r>
          </w:p>
        </w:tc>
      </w:tr>
      <w:tr w:rsidR="00F3542A" w14:paraId="043B5C36" w14:textId="77777777">
        <w:tblPrEx>
          <w:tblCellMar>
            <w:top w:w="0" w:type="dxa"/>
            <w:bottom w:w="0" w:type="dxa"/>
          </w:tblCellMar>
        </w:tblPrEx>
        <w:tc>
          <w:tcPr>
            <w:tcW w:w="1134" w:type="dxa"/>
            <w:tcBorders>
              <w:bottom w:val="single" w:sz="6" w:space="0" w:color="DFE4EC"/>
            </w:tcBorders>
            <w:tcMar>
              <w:top w:w="255" w:type="dxa"/>
              <w:left w:w="0" w:type="dxa"/>
              <w:bottom w:w="255" w:type="dxa"/>
              <w:right w:w="170" w:type="dxa"/>
            </w:tcMar>
            <w:vAlign w:val="center"/>
          </w:tcPr>
          <w:p w14:paraId="27F38475" w14:textId="77777777" w:rsidR="00F3542A" w:rsidRDefault="004E2AA5">
            <w:r>
              <w:rPr>
                <w:rFonts w:ascii="JetBrains Mono" w:eastAsia="JetBrains Mono" w:hAnsi="JetBrains Mono" w:cs="JetBrains Mono"/>
                <w:sz w:val="18"/>
                <w:szCs w:val="18"/>
              </w:rPr>
              <w:t>[Reference]</w:t>
            </w:r>
          </w:p>
        </w:tc>
        <w:tc>
          <w:tcPr>
            <w:tcW w:w="5442" w:type="dxa"/>
            <w:tcBorders>
              <w:bottom w:val="single" w:sz="6" w:space="0" w:color="DFE4EC"/>
            </w:tcBorders>
            <w:tcMar>
              <w:top w:w="255" w:type="dxa"/>
              <w:left w:w="57" w:type="dxa"/>
              <w:bottom w:w="255" w:type="dxa"/>
              <w:right w:w="170" w:type="dxa"/>
            </w:tcMar>
            <w:vAlign w:val="center"/>
          </w:tcPr>
          <w:p w14:paraId="442D4B67" w14:textId="77777777" w:rsidR="00F3542A" w:rsidRDefault="004E2AA5">
            <w:r>
              <w:rPr>
                <w:sz w:val="20"/>
                <w:szCs w:val="20"/>
              </w:rPr>
              <w:t>[Requirement]</w:t>
            </w:r>
          </w:p>
        </w:tc>
        <w:tc>
          <w:tcPr>
            <w:tcW w:w="1701" w:type="dxa"/>
            <w:tcBorders>
              <w:bottom w:val="single" w:sz="6" w:space="0" w:color="DFE4EC"/>
            </w:tcBorders>
            <w:tcMar>
              <w:top w:w="170" w:type="dxa"/>
              <w:left w:w="57" w:type="dxa"/>
              <w:bottom w:w="170" w:type="dxa"/>
              <w:right w:w="170" w:type="dxa"/>
            </w:tcMar>
            <w:vAlign w:val="center"/>
          </w:tcPr>
          <w:tbl>
            <w:tblPr>
              <w:tblW w:w="1474" w:type="dxa"/>
              <w:tblCellMar>
                <w:left w:w="10" w:type="dxa"/>
                <w:right w:w="10" w:type="dxa"/>
              </w:tblCellMar>
              <w:tblLook w:val="04A0" w:firstRow="1" w:lastRow="0" w:firstColumn="1" w:lastColumn="0" w:noHBand="0" w:noVBand="1"/>
            </w:tblPr>
            <w:tblGrid>
              <w:gridCol w:w="1474"/>
            </w:tblGrid>
            <w:tr w:rsidR="00F3542A" w14:paraId="15ABEBEF" w14:textId="77777777">
              <w:tblPrEx>
                <w:tblCellMar>
                  <w:top w:w="0" w:type="dxa"/>
                  <w:bottom w:w="0" w:type="dxa"/>
                </w:tblCellMar>
              </w:tblPrEx>
              <w:tc>
                <w:tcPr>
                  <w:tcW w:w="1474" w:type="dxa"/>
                  <w:shd w:val="clear" w:color="auto" w:fill="F4700A"/>
                  <w:tcMar>
                    <w:top w:w="57" w:type="dxa"/>
                    <w:left w:w="170" w:type="dxa"/>
                    <w:bottom w:w="57" w:type="dxa"/>
                    <w:right w:w="170" w:type="dxa"/>
                  </w:tcMar>
                  <w:vAlign w:val="center"/>
                </w:tcPr>
                <w:p w14:paraId="18B29286" w14:textId="77777777" w:rsidR="00F3542A" w:rsidRDefault="004E2AA5">
                  <w:pPr>
                    <w:jc w:val="center"/>
                  </w:pPr>
                  <w:r>
                    <w:rPr>
                      <w:b/>
                      <w:bCs/>
                      <w:sz w:val="16"/>
                      <w:szCs w:val="16"/>
                    </w:rPr>
                    <w:t>! [Status]</w:t>
                  </w:r>
                </w:p>
              </w:tc>
            </w:tr>
          </w:tbl>
          <w:p w14:paraId="7F86EDB6" w14:textId="77777777" w:rsidR="00F3542A" w:rsidRDefault="00F3542A"/>
        </w:tc>
        <w:tc>
          <w:tcPr>
            <w:tcW w:w="1361" w:type="dxa"/>
            <w:tcBorders>
              <w:bottom w:val="single" w:sz="6" w:space="0" w:color="DFE4EC"/>
            </w:tcBorders>
            <w:tcMar>
              <w:top w:w="255" w:type="dxa"/>
              <w:left w:w="57" w:type="dxa"/>
              <w:bottom w:w="255" w:type="dxa"/>
              <w:right w:w="0" w:type="dxa"/>
            </w:tcMar>
            <w:vAlign w:val="center"/>
          </w:tcPr>
          <w:p w14:paraId="765A60AA" w14:textId="77777777" w:rsidR="00F3542A" w:rsidRDefault="004E2AA5">
            <w:r>
              <w:rPr>
                <w:color w:val="33465E"/>
                <w:sz w:val="19"/>
                <w:szCs w:val="19"/>
              </w:rPr>
              <w:t>[Reference]</w:t>
            </w:r>
          </w:p>
        </w:tc>
      </w:tr>
      <w:tr w:rsidR="00F3542A" w14:paraId="2B7C7C6F" w14:textId="77777777">
        <w:tblPrEx>
          <w:tblCellMar>
            <w:top w:w="0" w:type="dxa"/>
            <w:bottom w:w="0" w:type="dxa"/>
          </w:tblCellMar>
        </w:tblPrEx>
        <w:tc>
          <w:tcPr>
            <w:tcW w:w="1134" w:type="dxa"/>
            <w:tcMar>
              <w:top w:w="255" w:type="dxa"/>
              <w:left w:w="0" w:type="dxa"/>
              <w:bottom w:w="255" w:type="dxa"/>
              <w:right w:w="170" w:type="dxa"/>
            </w:tcMar>
            <w:vAlign w:val="center"/>
          </w:tcPr>
          <w:p w14:paraId="744D403B" w14:textId="77777777" w:rsidR="00F3542A" w:rsidRDefault="004E2AA5">
            <w:r>
              <w:rPr>
                <w:rFonts w:ascii="JetBrains Mono" w:eastAsia="JetBrains Mono" w:hAnsi="JetBrains Mono" w:cs="JetBrains Mono"/>
                <w:sz w:val="18"/>
                <w:szCs w:val="18"/>
              </w:rPr>
              <w:t>[Reference]</w:t>
            </w:r>
          </w:p>
        </w:tc>
        <w:tc>
          <w:tcPr>
            <w:tcW w:w="5442" w:type="dxa"/>
            <w:tcMar>
              <w:top w:w="255" w:type="dxa"/>
              <w:left w:w="57" w:type="dxa"/>
              <w:bottom w:w="255" w:type="dxa"/>
              <w:right w:w="170" w:type="dxa"/>
            </w:tcMar>
            <w:vAlign w:val="center"/>
          </w:tcPr>
          <w:p w14:paraId="52A6159D" w14:textId="77777777" w:rsidR="00F3542A" w:rsidRDefault="004E2AA5">
            <w:r>
              <w:rPr>
                <w:sz w:val="20"/>
                <w:szCs w:val="20"/>
              </w:rPr>
              <w:t>[Requirement]</w:t>
            </w:r>
          </w:p>
        </w:tc>
        <w:tc>
          <w:tcPr>
            <w:tcW w:w="1701" w:type="dxa"/>
            <w:tcMar>
              <w:top w:w="170" w:type="dxa"/>
              <w:left w:w="57" w:type="dxa"/>
              <w:bottom w:w="170" w:type="dxa"/>
              <w:right w:w="170" w:type="dxa"/>
            </w:tcMar>
            <w:vAlign w:val="center"/>
          </w:tcPr>
          <w:tbl>
            <w:tblPr>
              <w:tblW w:w="1474" w:type="dxa"/>
              <w:tblCellMar>
                <w:left w:w="10" w:type="dxa"/>
                <w:right w:w="10" w:type="dxa"/>
              </w:tblCellMar>
              <w:tblLook w:val="04A0" w:firstRow="1" w:lastRow="0" w:firstColumn="1" w:lastColumn="0" w:noHBand="0" w:noVBand="1"/>
            </w:tblPr>
            <w:tblGrid>
              <w:gridCol w:w="1474"/>
            </w:tblGrid>
            <w:tr w:rsidR="00F3542A" w14:paraId="09E047CF" w14:textId="77777777">
              <w:tblPrEx>
                <w:tblCellMar>
                  <w:top w:w="0" w:type="dxa"/>
                  <w:bottom w:w="0" w:type="dxa"/>
                </w:tblCellMar>
              </w:tblPrEx>
              <w:tc>
                <w:tcPr>
                  <w:tcW w:w="1474" w:type="dxa"/>
                  <w:shd w:val="clear" w:color="auto" w:fill="FF3F1A"/>
                  <w:tcMar>
                    <w:top w:w="57" w:type="dxa"/>
                    <w:left w:w="170" w:type="dxa"/>
                    <w:bottom w:w="57" w:type="dxa"/>
                    <w:right w:w="170" w:type="dxa"/>
                  </w:tcMar>
                  <w:vAlign w:val="center"/>
                </w:tcPr>
                <w:p w14:paraId="4897FD61" w14:textId="77777777" w:rsidR="00F3542A" w:rsidRDefault="004E2AA5">
                  <w:pPr>
                    <w:jc w:val="center"/>
                  </w:pPr>
                  <w:r>
                    <w:rPr>
                      <w:b/>
                      <w:bCs/>
                      <w:sz w:val="16"/>
                      <w:szCs w:val="16"/>
                    </w:rPr>
                    <w:t>✕</w:t>
                  </w:r>
                  <w:r>
                    <w:rPr>
                      <w:b/>
                      <w:bCs/>
                      <w:sz w:val="16"/>
                      <w:szCs w:val="16"/>
                    </w:rPr>
                    <w:t xml:space="preserve"> [Status]</w:t>
                  </w:r>
                </w:p>
              </w:tc>
            </w:tr>
          </w:tbl>
          <w:p w14:paraId="7C2F944E" w14:textId="77777777" w:rsidR="00F3542A" w:rsidRDefault="00F3542A"/>
        </w:tc>
        <w:tc>
          <w:tcPr>
            <w:tcW w:w="1361" w:type="dxa"/>
            <w:tcMar>
              <w:top w:w="255" w:type="dxa"/>
              <w:left w:w="57" w:type="dxa"/>
              <w:bottom w:w="255" w:type="dxa"/>
              <w:right w:w="0" w:type="dxa"/>
            </w:tcMar>
            <w:vAlign w:val="center"/>
          </w:tcPr>
          <w:p w14:paraId="485978CF" w14:textId="77777777" w:rsidR="00F3542A" w:rsidRDefault="004E2AA5">
            <w:r>
              <w:rPr>
                <w:color w:val="33465E"/>
                <w:sz w:val="19"/>
                <w:szCs w:val="19"/>
              </w:rPr>
              <w:t>[Reference]</w:t>
            </w:r>
          </w:p>
        </w:tc>
      </w:tr>
    </w:tbl>
    <w:p w14:paraId="61BE82FE" w14:textId="77777777" w:rsidR="00F3542A" w:rsidRDefault="004E2AA5">
      <w:pPr>
        <w:spacing w:before="340" w:after="340" w:line="340" w:lineRule="auto"/>
      </w:pPr>
      <w:r>
        <w:rPr>
          <w:color w:val="5A6B82"/>
          <w:sz w:val="20"/>
          <w:szCs w:val="20"/>
        </w:rPr>
        <w:t>Status uses the platform's four-step scale so a reader familiar with our dashboards reads the matrix the same way. Every non-complying line carries a written alternative — never a bare colour.</w:t>
      </w:r>
    </w:p>
    <w:p w14:paraId="64B42DDA" w14:textId="77777777" w:rsidR="00F3542A" w:rsidRDefault="004E2AA5">
      <w:pPr>
        <w:pStyle w:val="Heading1"/>
        <w:pBdr>
          <w:bottom w:val="single" w:sz="14" w:space="8" w:color="17263C"/>
        </w:pBdr>
        <w:spacing w:before="794" w:after="340"/>
      </w:pPr>
      <w:r>
        <w:t>7 · Assumptions and exclusions</w:t>
      </w:r>
    </w:p>
    <w:p w14:paraId="6F4FED64" w14:textId="77777777" w:rsidR="00F3542A" w:rsidRDefault="004E2AA5">
      <w:pPr>
        <w:pStyle w:val="ListParagraph"/>
        <w:numPr>
          <w:ilvl w:val="0"/>
          <w:numId w:val="2"/>
        </w:numPr>
        <w:spacing w:after="68" w:line="432" w:lineRule="auto"/>
      </w:pPr>
      <w:r>
        <w:rPr>
          <w:color w:val="33465E"/>
        </w:rPr>
        <w:t>[List item]</w:t>
      </w:r>
    </w:p>
    <w:p w14:paraId="6853166D" w14:textId="77777777" w:rsidR="00F3542A" w:rsidRDefault="004E2AA5">
      <w:pPr>
        <w:pStyle w:val="ListParagraph"/>
        <w:numPr>
          <w:ilvl w:val="0"/>
          <w:numId w:val="2"/>
        </w:numPr>
        <w:spacing w:after="68" w:line="432" w:lineRule="auto"/>
      </w:pPr>
      <w:r>
        <w:rPr>
          <w:color w:val="33465E"/>
        </w:rPr>
        <w:t>[List item]</w:t>
      </w:r>
    </w:p>
    <w:p w14:paraId="5690529A" w14:textId="77777777" w:rsidR="00F3542A" w:rsidRDefault="004E2AA5">
      <w:pPr>
        <w:pStyle w:val="ListParagraph"/>
        <w:numPr>
          <w:ilvl w:val="0"/>
          <w:numId w:val="2"/>
        </w:numPr>
        <w:spacing w:after="68" w:line="432" w:lineRule="auto"/>
      </w:pPr>
      <w:r>
        <w:rPr>
          <w:color w:val="33465E"/>
        </w:rPr>
        <w:t>[List item]</w:t>
      </w:r>
    </w:p>
    <w:p w14:paraId="79BDB336" w14:textId="77777777" w:rsidR="00F3542A" w:rsidRDefault="004E2AA5">
      <w:pPr>
        <w:pStyle w:val="ListParagraph"/>
        <w:numPr>
          <w:ilvl w:val="0"/>
          <w:numId w:val="2"/>
        </w:numPr>
        <w:spacing w:after="68" w:line="432" w:lineRule="auto"/>
      </w:pPr>
      <w:r>
        <w:rPr>
          <w:color w:val="33465E"/>
        </w:rPr>
        <w:t>[List item]</w:t>
      </w:r>
    </w:p>
    <w:p w14:paraId="7D911394" w14:textId="77777777" w:rsidR="00F3542A" w:rsidRDefault="004E2AA5">
      <w:pPr>
        <w:pStyle w:val="Heading1"/>
        <w:pBdr>
          <w:bottom w:val="single" w:sz="14" w:space="8" w:color="17263C"/>
        </w:pBdr>
        <w:spacing w:before="794" w:after="340"/>
      </w:pPr>
      <w:r>
        <w:lastRenderedPageBreak/>
        <w:t>8 · Next steps</w:t>
      </w:r>
    </w:p>
    <w:p w14:paraId="41A9036F" w14:textId="77777777" w:rsidR="00F3542A" w:rsidRDefault="004E2AA5">
      <w:pPr>
        <w:spacing w:after="227" w:line="420" w:lineRule="auto"/>
      </w:pPr>
      <w:r>
        <w:rPr>
          <w:color w:val="33465E"/>
        </w:rPr>
        <w:t>[Body text.]</w:t>
      </w:r>
    </w:p>
    <w:tbl>
      <w:tblPr>
        <w:tblW w:w="9638" w:type="dxa"/>
        <w:tblCellMar>
          <w:left w:w="10" w:type="dxa"/>
          <w:right w:w="10" w:type="dxa"/>
        </w:tblCellMar>
        <w:tblLook w:val="04A0" w:firstRow="1" w:lastRow="0" w:firstColumn="1" w:lastColumn="0" w:noHBand="0" w:noVBand="1"/>
      </w:tblPr>
      <w:tblGrid>
        <w:gridCol w:w="9638"/>
      </w:tblGrid>
      <w:tr w:rsidR="00F3542A" w14:paraId="09C97EE4" w14:textId="77777777">
        <w:tblPrEx>
          <w:tblCellMar>
            <w:top w:w="0" w:type="dxa"/>
            <w:bottom w:w="0" w:type="dxa"/>
          </w:tblCellMar>
        </w:tblPrEx>
        <w:tc>
          <w:tcPr>
            <w:tcW w:w="9638" w:type="dxa"/>
            <w:tcBorders>
              <w:top w:val="single" w:sz="6" w:space="0" w:color="DFE4EC"/>
              <w:left w:val="single" w:sz="24" w:space="0" w:color="2FB8E3"/>
              <w:bottom w:val="single" w:sz="6" w:space="0" w:color="DFE4EC"/>
              <w:right w:val="single" w:sz="6" w:space="0" w:color="DFE4EC"/>
            </w:tcBorders>
            <w:shd w:val="clear" w:color="auto" w:fill="F6F8FB"/>
            <w:tcMar>
              <w:top w:w="454" w:type="dxa"/>
              <w:left w:w="454" w:type="dxa"/>
              <w:bottom w:w="454" w:type="dxa"/>
              <w:right w:w="454" w:type="dxa"/>
            </w:tcMar>
          </w:tcPr>
          <w:p w14:paraId="0BF59E1B" w14:textId="77777777" w:rsidR="00F3542A" w:rsidRDefault="004E2AA5">
            <w:pPr>
              <w:spacing w:after="113"/>
            </w:pPr>
            <w:r>
              <w:rPr>
                <w:b/>
                <w:bCs/>
                <w:caps/>
                <w:color w:val="5A6B82"/>
                <w:spacing w:val="12"/>
                <w:sz w:val="15"/>
                <w:szCs w:val="15"/>
              </w:rPr>
              <w:t>Template note</w:t>
            </w:r>
          </w:p>
          <w:p w14:paraId="68BF310C" w14:textId="77777777" w:rsidR="00F3542A" w:rsidRDefault="004E2AA5">
            <w:pPr>
              <w:spacing w:line="330" w:lineRule="auto"/>
            </w:pPr>
            <w:r>
              <w:rPr>
                <w:color w:val="33465E"/>
                <w:sz w:val="20"/>
                <w:szCs w:val="20"/>
              </w:rPr>
              <w:t>Pack sheet 07. Sections 1–8 are the standard order. For an RFP response, keep the compliance matrix and lead with §2 so the evaluator sees the requirement restated before the solution. For an unsolicited budgetary proposal, drop §6 and shorten §2 to a paragraph. Never remove the “budgetary, ±15%” qualifier from §4 unless the price is fixed and dated.</w:t>
            </w:r>
          </w:p>
        </w:tc>
      </w:tr>
    </w:tbl>
    <w:p w14:paraId="1215A907" w14:textId="77777777" w:rsidR="004E2AA5" w:rsidRDefault="004E2AA5"/>
    <w:sectPr w:rsidR="004E2AA5">
      <w:headerReference w:type="default" r:id="rId7"/>
      <w:footerReference w:type="default" r:id="rId8"/>
      <w:pgSz w:w="11906" w:h="16838"/>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B274A" w14:textId="77777777" w:rsidR="004E2AA5" w:rsidRDefault="004E2AA5">
      <w:r>
        <w:separator/>
      </w:r>
    </w:p>
  </w:endnote>
  <w:endnote w:type="continuationSeparator" w:id="0">
    <w:p w14:paraId="34538140" w14:textId="77777777" w:rsidR="004E2AA5" w:rsidRDefault="004E2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embedRegular r:id="rId1" w:fontKey="{53240919-D50E-477F-9DE3-898C942C9A22}"/>
    <w:embedBold r:id="rId2" w:fontKey="{615404A3-2DC3-4EE6-AFD6-14523DAEA1BE}"/>
    <w:embedItalic r:id="rId3" w:fontKey="{3992D1B9-9916-4B95-B5A8-FDB35070D947}"/>
  </w:font>
  <w:font w:name="JetBrains Mono">
    <w:panose1 w:val="02000009000000000000"/>
    <w:charset w:val="00"/>
    <w:family w:val="modern"/>
    <w:pitch w:val="fixed"/>
    <w:sig w:usb0="A00402FF" w:usb1="1200F9FB" w:usb2="0200003C" w:usb3="00000000" w:csb0="0000019F" w:csb1="00000000"/>
    <w:embedRegular r:id="rId4" w:fontKey="{D9CE6C57-C994-454D-9F50-04EF68435343}"/>
  </w:font>
  <w:font w:name="Aptos Display">
    <w:charset w:val="00"/>
    <w:family w:val="swiss"/>
    <w:pitch w:val="variable"/>
    <w:sig w:usb0="20000287" w:usb1="00000003" w:usb2="00000000" w:usb3="00000000" w:csb0="0000019F" w:csb1="00000000"/>
    <w:embedRegular r:id="rId5" w:fontKey="{565A2E6E-533A-4E59-ABD3-9809373EB604}"/>
  </w:font>
  <w:font w:name="Aptos">
    <w:charset w:val="00"/>
    <w:family w:val="swiss"/>
    <w:pitch w:val="variable"/>
    <w:sig w:usb0="20000287" w:usb1="00000003" w:usb2="00000000" w:usb3="00000000" w:csb0="0000019F" w:csb1="00000000"/>
    <w:embedRegular r:id="rId6" w:fontKey="{F20FF8C2-7D23-4C47-B62A-D4BBDB16C4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CellMar>
        <w:left w:w="10" w:type="dxa"/>
        <w:right w:w="10" w:type="dxa"/>
      </w:tblCellMar>
      <w:tblLook w:val="04A0" w:firstRow="1" w:lastRow="0" w:firstColumn="1" w:lastColumn="0" w:noHBand="0" w:noVBand="1"/>
    </w:tblPr>
    <w:tblGrid>
      <w:gridCol w:w="6520"/>
      <w:gridCol w:w="3118"/>
    </w:tblGrid>
    <w:tr w:rsidR="00F3542A" w14:paraId="2737A994" w14:textId="77777777">
      <w:tblPrEx>
        <w:tblCellMar>
          <w:top w:w="0" w:type="dxa"/>
          <w:bottom w:w="0" w:type="dxa"/>
        </w:tblCellMar>
      </w:tblPrEx>
      <w:tc>
        <w:tcPr>
          <w:tcW w:w="6520" w:type="dxa"/>
          <w:tcBorders>
            <w:top w:val="single" w:sz="6" w:space="0" w:color="DFE4EC"/>
          </w:tcBorders>
          <w:tcMar>
            <w:top w:w="170" w:type="dxa"/>
            <w:left w:w="0" w:type="dxa"/>
            <w:bottom w:w="0" w:type="dxa"/>
            <w:right w:w="170" w:type="dxa"/>
          </w:tcMar>
        </w:tcPr>
        <w:p w14:paraId="460F9C3E" w14:textId="77777777" w:rsidR="00F3542A" w:rsidRDefault="004E2AA5">
          <w:r>
            <w:rPr>
              <w:rFonts w:ascii="JetBrains Mono" w:eastAsia="JetBrains Mono" w:hAnsi="JetBrains Mono" w:cs="JetBrains Mono"/>
              <w:color w:val="5A6B82"/>
              <w:sz w:val="14"/>
              <w:szCs w:val="14"/>
            </w:rPr>
            <w:t>Safecrete Technology (Operations) Pty Limited · ABN 32 683 968 014</w:t>
          </w:r>
        </w:p>
      </w:tc>
      <w:tc>
        <w:tcPr>
          <w:tcW w:w="3118" w:type="dxa"/>
          <w:tcBorders>
            <w:top w:val="single" w:sz="6" w:space="0" w:color="DFE4EC"/>
          </w:tcBorders>
          <w:tcMar>
            <w:top w:w="170" w:type="dxa"/>
            <w:left w:w="170" w:type="dxa"/>
            <w:bottom w:w="0" w:type="dxa"/>
            <w:right w:w="0" w:type="dxa"/>
          </w:tcMar>
        </w:tcPr>
        <w:p w14:paraId="5FE9CBAE" w14:textId="77777777" w:rsidR="00F3542A" w:rsidRDefault="004E2AA5">
          <w:pPr>
            <w:jc w:val="right"/>
          </w:pPr>
          <w:r>
            <w:rPr>
              <w:rFonts w:ascii="JetBrains Mono" w:eastAsia="JetBrains Mono" w:hAnsi="JetBrains Mono" w:cs="JetBrains Mono"/>
              <w:color w:val="5A6B82"/>
              <w:sz w:val="14"/>
              <w:szCs w:val="14"/>
            </w:rPr>
            <w:t>Commercial-in-confidence</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D1033" w14:textId="77777777" w:rsidR="004E2AA5" w:rsidRDefault="004E2AA5">
      <w:r>
        <w:separator/>
      </w:r>
    </w:p>
  </w:footnote>
  <w:footnote w:type="continuationSeparator" w:id="0">
    <w:p w14:paraId="48F8DB5D" w14:textId="77777777" w:rsidR="004E2AA5" w:rsidRDefault="004E2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CellMar>
        <w:left w:w="10" w:type="dxa"/>
        <w:right w:w="10" w:type="dxa"/>
      </w:tblCellMar>
      <w:tblLook w:val="04A0" w:firstRow="1" w:lastRow="0" w:firstColumn="1" w:lastColumn="0" w:noHBand="0" w:noVBand="1"/>
    </w:tblPr>
    <w:tblGrid>
      <w:gridCol w:w="4536"/>
      <w:gridCol w:w="5102"/>
    </w:tblGrid>
    <w:tr w:rsidR="00F3542A" w14:paraId="19F3915C" w14:textId="77777777">
      <w:tblPrEx>
        <w:tblCellMar>
          <w:top w:w="0" w:type="dxa"/>
          <w:bottom w:w="0" w:type="dxa"/>
        </w:tblCellMar>
      </w:tblPrEx>
      <w:tc>
        <w:tcPr>
          <w:tcW w:w="4536" w:type="dxa"/>
          <w:tcBorders>
            <w:bottom w:val="single" w:sz="6" w:space="0" w:color="DFE4EC"/>
          </w:tcBorders>
          <w:tcMar>
            <w:top w:w="0" w:type="dxa"/>
            <w:left w:w="0" w:type="dxa"/>
            <w:bottom w:w="170" w:type="dxa"/>
            <w:right w:w="170" w:type="dxa"/>
          </w:tcMar>
          <w:vAlign w:val="center"/>
        </w:tcPr>
        <w:p w14:paraId="59392607" w14:textId="77777777" w:rsidR="00F3542A" w:rsidRDefault="004E2AA5">
          <w:r>
            <w:rPr>
              <w:noProof/>
            </w:rPr>
            <w:drawing>
              <wp:inline distT="0" distB="0" distL="0" distR="0" wp14:anchorId="168E692A" wp14:editId="70653D22">
                <wp:extent cx="952500" cy="200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52500" cy="200025"/>
                        </a:xfrm>
                        <a:prstGeom prst="rect">
                          <a:avLst/>
                        </a:prstGeom>
                      </pic:spPr>
                    </pic:pic>
                  </a:graphicData>
                </a:graphic>
              </wp:inline>
            </w:drawing>
          </w:r>
        </w:p>
      </w:tc>
      <w:tc>
        <w:tcPr>
          <w:tcW w:w="5102" w:type="dxa"/>
          <w:tcBorders>
            <w:bottom w:val="single" w:sz="6" w:space="0" w:color="DFE4EC"/>
          </w:tcBorders>
          <w:tcMar>
            <w:top w:w="0" w:type="dxa"/>
            <w:left w:w="170" w:type="dxa"/>
            <w:bottom w:w="170" w:type="dxa"/>
            <w:right w:w="0" w:type="dxa"/>
          </w:tcMar>
          <w:vAlign w:val="center"/>
        </w:tcPr>
        <w:p w14:paraId="0074BFED" w14:textId="77777777" w:rsidR="00F3542A" w:rsidRDefault="004E2AA5">
          <w:pPr>
            <w:jc w:val="right"/>
          </w:pPr>
          <w:r>
            <w:rPr>
              <w:rFonts w:ascii="JetBrains Mono" w:eastAsia="JetBrains Mono" w:hAnsi="JetBrains Mono" w:cs="JetBrains Mono"/>
              <w:color w:val="5A6B82"/>
              <w:sz w:val="14"/>
              <w:szCs w:val="14"/>
            </w:rPr>
            <w:t>Budgetary proposal · [Reference] · [Client name]</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40B93"/>
    <w:multiLevelType w:val="hybridMultilevel"/>
    <w:tmpl w:val="94A29816"/>
    <w:lvl w:ilvl="0" w:tplc="1B329892">
      <w:start w:val="1"/>
      <w:numFmt w:val="bullet"/>
      <w:lvlText w:val="●"/>
      <w:lvlJc w:val="left"/>
      <w:pPr>
        <w:ind w:left="720" w:hanging="360"/>
      </w:pPr>
    </w:lvl>
    <w:lvl w:ilvl="1" w:tplc="87BCC792">
      <w:start w:val="1"/>
      <w:numFmt w:val="bullet"/>
      <w:lvlText w:val="○"/>
      <w:lvlJc w:val="left"/>
      <w:pPr>
        <w:ind w:left="1440" w:hanging="360"/>
      </w:pPr>
    </w:lvl>
    <w:lvl w:ilvl="2" w:tplc="C00E7D70">
      <w:start w:val="1"/>
      <w:numFmt w:val="bullet"/>
      <w:lvlText w:val="■"/>
      <w:lvlJc w:val="left"/>
      <w:pPr>
        <w:ind w:left="2160" w:hanging="360"/>
      </w:pPr>
    </w:lvl>
    <w:lvl w:ilvl="3" w:tplc="D67CD5FE">
      <w:start w:val="1"/>
      <w:numFmt w:val="bullet"/>
      <w:lvlText w:val="●"/>
      <w:lvlJc w:val="left"/>
      <w:pPr>
        <w:ind w:left="2880" w:hanging="360"/>
      </w:pPr>
    </w:lvl>
    <w:lvl w:ilvl="4" w:tplc="1AF23896">
      <w:start w:val="1"/>
      <w:numFmt w:val="bullet"/>
      <w:lvlText w:val="○"/>
      <w:lvlJc w:val="left"/>
      <w:pPr>
        <w:ind w:left="3600" w:hanging="360"/>
      </w:pPr>
    </w:lvl>
    <w:lvl w:ilvl="5" w:tplc="1B281424">
      <w:start w:val="1"/>
      <w:numFmt w:val="bullet"/>
      <w:lvlText w:val="■"/>
      <w:lvlJc w:val="left"/>
      <w:pPr>
        <w:ind w:left="4320" w:hanging="360"/>
      </w:pPr>
    </w:lvl>
    <w:lvl w:ilvl="6" w:tplc="FDFC3A3C">
      <w:start w:val="1"/>
      <w:numFmt w:val="bullet"/>
      <w:lvlText w:val="●"/>
      <w:lvlJc w:val="left"/>
      <w:pPr>
        <w:ind w:left="5040" w:hanging="360"/>
      </w:pPr>
    </w:lvl>
    <w:lvl w:ilvl="7" w:tplc="8C52A094">
      <w:start w:val="1"/>
      <w:numFmt w:val="bullet"/>
      <w:lvlText w:val="●"/>
      <w:lvlJc w:val="left"/>
      <w:pPr>
        <w:ind w:left="5760" w:hanging="360"/>
      </w:pPr>
    </w:lvl>
    <w:lvl w:ilvl="8" w:tplc="F2C87BDE">
      <w:start w:val="1"/>
      <w:numFmt w:val="bullet"/>
      <w:lvlText w:val="●"/>
      <w:lvlJc w:val="left"/>
      <w:pPr>
        <w:ind w:left="6480" w:hanging="360"/>
      </w:pPr>
    </w:lvl>
  </w:abstractNum>
  <w:abstractNum w:abstractNumId="1" w15:restartNumberingAfterBreak="0">
    <w:nsid w:val="215E451A"/>
    <w:multiLevelType w:val="hybridMultilevel"/>
    <w:tmpl w:val="8AAA201E"/>
    <w:lvl w:ilvl="0" w:tplc="900804F0">
      <w:start w:val="1"/>
      <w:numFmt w:val="bullet"/>
      <w:lvlText w:val="•"/>
      <w:lvlJc w:val="left"/>
      <w:pPr>
        <w:ind w:left="340" w:hanging="227"/>
      </w:pPr>
      <w:rPr>
        <w:color w:val="2FB8E3"/>
      </w:rPr>
    </w:lvl>
    <w:lvl w:ilvl="1" w:tplc="E70694DC">
      <w:numFmt w:val="decimal"/>
      <w:lvlText w:val=""/>
      <w:lvlJc w:val="left"/>
    </w:lvl>
    <w:lvl w:ilvl="2" w:tplc="6A5E1B9C">
      <w:numFmt w:val="decimal"/>
      <w:lvlText w:val=""/>
      <w:lvlJc w:val="left"/>
    </w:lvl>
    <w:lvl w:ilvl="3" w:tplc="83BEB9CE">
      <w:numFmt w:val="decimal"/>
      <w:lvlText w:val=""/>
      <w:lvlJc w:val="left"/>
    </w:lvl>
    <w:lvl w:ilvl="4" w:tplc="C41AA9D6">
      <w:numFmt w:val="decimal"/>
      <w:lvlText w:val=""/>
      <w:lvlJc w:val="left"/>
    </w:lvl>
    <w:lvl w:ilvl="5" w:tplc="1B8AE69C">
      <w:numFmt w:val="decimal"/>
      <w:lvlText w:val=""/>
      <w:lvlJc w:val="left"/>
    </w:lvl>
    <w:lvl w:ilvl="6" w:tplc="B11E49C4">
      <w:numFmt w:val="decimal"/>
      <w:lvlText w:val=""/>
      <w:lvlJc w:val="left"/>
    </w:lvl>
    <w:lvl w:ilvl="7" w:tplc="64A0E020">
      <w:numFmt w:val="decimal"/>
      <w:lvlText w:val=""/>
      <w:lvlJc w:val="left"/>
    </w:lvl>
    <w:lvl w:ilvl="8" w:tplc="B0843782">
      <w:numFmt w:val="decimal"/>
      <w:lvlText w:val=""/>
      <w:lvlJc w:val="left"/>
    </w:lvl>
  </w:abstractNum>
  <w:num w:numId="1" w16cid:durableId="983661808">
    <w:abstractNumId w:val="0"/>
    <w:lvlOverride w:ilvl="0">
      <w:startOverride w:val="1"/>
    </w:lvlOverride>
  </w:num>
  <w:num w:numId="2" w16cid:durableId="79378676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42A"/>
    <w:rsid w:val="001E54C6"/>
    <w:rsid w:val="004E2AA5"/>
    <w:rsid w:val="008E7F0B"/>
    <w:rsid w:val="00F354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1A07F"/>
  <w15:docId w15:val="{84070664-8772-4FE2-A4BD-7097DBD7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w:eastAsia="Inter" w:hAnsi="Inter" w:cs="Inter"/>
        <w:color w:val="17263C"/>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sz w:val="32"/>
      <w:szCs w:val="32"/>
    </w:rPr>
  </w:style>
  <w:style w:type="paragraph" w:styleId="Heading2">
    <w:name w:val="heading 2"/>
    <w:uiPriority w:val="9"/>
    <w:unhideWhenUsed/>
    <w:qFormat/>
    <w:pPr>
      <w:outlineLvl w:val="1"/>
    </w:pPr>
    <w:rPr>
      <w:b/>
      <w:bCs/>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308</Words>
  <Characters>1762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IndustryOS Budgetary Proposal</dc:title>
  <dc:creator>IndustryOS Design System</dc:creator>
  <cp:lastModifiedBy>John Arundell</cp:lastModifiedBy>
  <cp:revision>2</cp:revision>
  <dcterms:created xsi:type="dcterms:W3CDTF">2026-08-12T09:08:00Z</dcterms:created>
  <dcterms:modified xsi:type="dcterms:W3CDTF">2026-08-12T09:23:00Z</dcterms:modified>
</cp:coreProperties>
</file>